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000" w:type="dxa"/>
        <w:shd w:val="clear" w:color="auto" w:fill="FAFAFA"/>
        <w:tblCellMar>
          <w:left w:w="0" w:type="dxa"/>
          <w:right w:w="0" w:type="dxa"/>
        </w:tblCellMar>
        <w:tblLook w:val="04A0" w:firstRow="1" w:lastRow="0" w:firstColumn="1" w:lastColumn="0" w:noHBand="0" w:noVBand="1"/>
      </w:tblPr>
      <w:tblGrid>
        <w:gridCol w:w="9000"/>
      </w:tblGrid>
      <w:tr w:rsidR="00F94185" w:rsidRPr="00F94185" w14:paraId="0E85862A" w14:textId="77777777">
        <w:tc>
          <w:tcPr>
            <w:tcW w:w="0" w:type="auto"/>
            <w:tcBorders>
              <w:top w:val="nil"/>
              <w:bottom w:val="nil"/>
            </w:tcBorders>
            <w:shd w:val="clear" w:color="auto" w:fill="FAFAFA"/>
            <w:tcMar>
              <w:top w:w="135"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F94185" w:rsidRPr="00F94185" w14:paraId="40EC8EE5"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F94185" w:rsidRPr="00F94185" w14:paraId="6FB7ED89" w14:textId="77777777">
                    <w:tc>
                      <w:tcPr>
                        <w:tcW w:w="0" w:type="auto"/>
                        <w:tcMar>
                          <w:top w:w="0" w:type="dxa"/>
                          <w:left w:w="270" w:type="dxa"/>
                          <w:bottom w:w="135" w:type="dxa"/>
                          <w:right w:w="270" w:type="dxa"/>
                        </w:tcMar>
                        <w:hideMark/>
                      </w:tcPr>
                      <w:p w14:paraId="70A288BA" w14:textId="77777777" w:rsidR="00F94185" w:rsidRPr="00F94185" w:rsidRDefault="00F94185" w:rsidP="00F94185">
                        <w:pPr>
                          <w:spacing w:after="0" w:line="270" w:lineRule="atLeast"/>
                          <w:jc w:val="center"/>
                          <w:rPr>
                            <w:rFonts w:ascii="Helvetica" w:eastAsia="Times New Roman" w:hAnsi="Helvetica" w:cs="Helvetica"/>
                            <w:color w:val="656565"/>
                            <w:kern w:val="0"/>
                            <w:sz w:val="18"/>
                            <w:szCs w:val="18"/>
                            <w14:ligatures w14:val="none"/>
                          </w:rPr>
                        </w:pPr>
                        <w:r w:rsidRPr="00F94185">
                          <w:rPr>
                            <w:rFonts w:ascii="Lucida Sans Unicode" w:eastAsia="Times New Roman" w:hAnsi="Lucida Sans Unicode" w:cs="Lucida Sans Unicode"/>
                            <w:b/>
                            <w:bCs/>
                            <w:color w:val="000000"/>
                            <w:kern w:val="0"/>
                            <w:sz w:val="51"/>
                            <w:szCs w:val="51"/>
                            <w14:ligatures w14:val="none"/>
                          </w:rPr>
                          <w:t>Reflections from the Field </w:t>
                        </w:r>
                      </w:p>
                      <w:p w14:paraId="26644501" w14:textId="77777777" w:rsidR="00F94185" w:rsidRPr="00F94185" w:rsidRDefault="00F94185" w:rsidP="00F94185">
                        <w:pPr>
                          <w:spacing w:before="150" w:after="150" w:line="270" w:lineRule="atLeast"/>
                          <w:jc w:val="center"/>
                          <w:rPr>
                            <w:rFonts w:ascii="Helvetica" w:eastAsia="Times New Roman" w:hAnsi="Helvetica" w:cs="Helvetica"/>
                            <w:color w:val="656565"/>
                            <w:kern w:val="0"/>
                            <w:sz w:val="18"/>
                            <w:szCs w:val="18"/>
                            <w14:ligatures w14:val="none"/>
                          </w:rPr>
                        </w:pPr>
                        <w:r w:rsidRPr="00F94185">
                          <w:rPr>
                            <w:rFonts w:ascii="Helvetica" w:eastAsia="Times New Roman" w:hAnsi="Helvetica" w:cs="Helvetica"/>
                            <w:color w:val="000000"/>
                            <w:kern w:val="0"/>
                            <w14:ligatures w14:val="none"/>
                          </w:rPr>
                          <w:t>February 13, 2025</w:t>
                        </w:r>
                      </w:p>
                    </w:tc>
                  </w:tr>
                </w:tbl>
                <w:p w14:paraId="7E20871E" w14:textId="77777777" w:rsidR="00F94185" w:rsidRPr="00F94185" w:rsidRDefault="00F94185" w:rsidP="00F94185">
                  <w:pPr>
                    <w:spacing w:after="0" w:line="240" w:lineRule="auto"/>
                    <w:rPr>
                      <w:rFonts w:ascii="Times New Roman" w:eastAsia="Times New Roman" w:hAnsi="Times New Roman" w:cs="Times New Roman"/>
                      <w:kern w:val="0"/>
                      <w14:ligatures w14:val="none"/>
                    </w:rPr>
                  </w:pPr>
                </w:p>
              </w:tc>
            </w:tr>
          </w:tbl>
          <w:p w14:paraId="4E32D0EA" w14:textId="77777777" w:rsidR="00F94185" w:rsidRPr="00F94185" w:rsidRDefault="00F94185" w:rsidP="00F94185">
            <w:pPr>
              <w:spacing w:after="0" w:line="240" w:lineRule="auto"/>
              <w:rPr>
                <w:rFonts w:ascii="Arial" w:eastAsia="Times New Roman" w:hAnsi="Arial" w:cs="Arial"/>
                <w:color w:val="222222"/>
                <w:kern w:val="0"/>
                <w14:ligatures w14:val="none"/>
              </w:rPr>
            </w:pPr>
          </w:p>
        </w:tc>
      </w:tr>
      <w:tr w:rsidR="00F94185" w:rsidRPr="00F94185" w14:paraId="468D082D" w14:textId="77777777">
        <w:tc>
          <w:tcPr>
            <w:tcW w:w="0" w:type="auto"/>
            <w:tcBorders>
              <w:top w:val="nil"/>
              <w:bottom w:val="nil"/>
            </w:tcBorders>
            <w:shd w:val="clear" w:color="auto" w:fill="FAFAFA"/>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F94185" w:rsidRPr="00F94185" w14:paraId="3839F194"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F94185" w:rsidRPr="00F94185" w14:paraId="38C3ABBE" w14:textId="77777777">
                    <w:tc>
                      <w:tcPr>
                        <w:tcW w:w="0" w:type="auto"/>
                        <w:tcMar>
                          <w:top w:w="0" w:type="dxa"/>
                          <w:left w:w="135" w:type="dxa"/>
                          <w:bottom w:w="0" w:type="dxa"/>
                          <w:right w:w="135" w:type="dxa"/>
                        </w:tcMar>
                        <w:hideMark/>
                      </w:tcPr>
                      <w:p w14:paraId="3378B4FA" w14:textId="77777777" w:rsidR="00F94185" w:rsidRPr="00F94185" w:rsidRDefault="00F94185" w:rsidP="00F94185">
                        <w:pPr>
                          <w:spacing w:after="0" w:line="240" w:lineRule="auto"/>
                          <w:jc w:val="center"/>
                          <w:rPr>
                            <w:rFonts w:ascii="Times New Roman" w:eastAsia="Times New Roman" w:hAnsi="Times New Roman" w:cs="Times New Roman"/>
                            <w:kern w:val="0"/>
                            <w14:ligatures w14:val="none"/>
                          </w:rPr>
                        </w:pPr>
                        <w:r w:rsidRPr="00F94185">
                          <w:rPr>
                            <w:rFonts w:ascii="Times New Roman" w:eastAsia="Times New Roman" w:hAnsi="Times New Roman" w:cs="Times New Roman"/>
                            <w:noProof/>
                            <w:kern w:val="0"/>
                            <w14:ligatures w14:val="none"/>
                          </w:rPr>
                          <w:drawing>
                            <wp:inline distT="0" distB="0" distL="0" distR="0" wp14:anchorId="572D9554" wp14:editId="0D4312B3">
                              <wp:extent cx="5372100" cy="4029075"/>
                              <wp:effectExtent l="0" t="0" r="0" b="9525"/>
                              <wp:docPr id="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372100" cy="4029075"/>
                                      </a:xfrm>
                                      <a:prstGeom prst="rect">
                                        <a:avLst/>
                                      </a:prstGeom>
                                      <a:noFill/>
                                      <a:ln>
                                        <a:noFill/>
                                      </a:ln>
                                    </pic:spPr>
                                  </pic:pic>
                                </a:graphicData>
                              </a:graphic>
                            </wp:inline>
                          </w:drawing>
                        </w:r>
                      </w:p>
                    </w:tc>
                  </w:tr>
                </w:tbl>
                <w:p w14:paraId="45A07875" w14:textId="77777777" w:rsidR="00F94185" w:rsidRPr="00F94185" w:rsidRDefault="00F94185" w:rsidP="00F94185">
                  <w:pPr>
                    <w:spacing w:after="0" w:line="240" w:lineRule="auto"/>
                    <w:rPr>
                      <w:rFonts w:ascii="Times New Roman" w:eastAsia="Times New Roman" w:hAnsi="Times New Roman" w:cs="Times New Roman"/>
                      <w:kern w:val="0"/>
                      <w14:ligatures w14:val="none"/>
                    </w:rPr>
                  </w:pPr>
                </w:p>
              </w:tc>
            </w:tr>
          </w:tbl>
          <w:p w14:paraId="21F582C6" w14:textId="77777777" w:rsidR="00F94185" w:rsidRPr="00F94185" w:rsidRDefault="00F94185" w:rsidP="00F94185">
            <w:pPr>
              <w:spacing w:after="0" w:line="240" w:lineRule="auto"/>
              <w:rPr>
                <w:rFonts w:ascii="Arial" w:eastAsia="Times New Roman" w:hAnsi="Arial" w:cs="Arial"/>
                <w:vanish/>
                <w:color w:val="222222"/>
                <w:kern w:val="0"/>
                <w14:ligatures w14:val="none"/>
              </w:rPr>
            </w:pPr>
          </w:p>
          <w:tbl>
            <w:tblPr>
              <w:tblW w:w="5000" w:type="pct"/>
              <w:tblCellMar>
                <w:left w:w="0" w:type="dxa"/>
                <w:right w:w="0" w:type="dxa"/>
              </w:tblCellMar>
              <w:tblLook w:val="04A0" w:firstRow="1" w:lastRow="0" w:firstColumn="1" w:lastColumn="0" w:noHBand="0" w:noVBand="1"/>
            </w:tblPr>
            <w:tblGrid>
              <w:gridCol w:w="9000"/>
            </w:tblGrid>
            <w:tr w:rsidR="00F94185" w:rsidRPr="00F94185" w14:paraId="67F4C46B"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F94185" w:rsidRPr="00F94185" w14:paraId="2F8B3799" w14:textId="77777777">
                    <w:tc>
                      <w:tcPr>
                        <w:tcW w:w="0" w:type="auto"/>
                        <w:tcMar>
                          <w:top w:w="0" w:type="dxa"/>
                          <w:left w:w="270" w:type="dxa"/>
                          <w:bottom w:w="135" w:type="dxa"/>
                          <w:right w:w="270" w:type="dxa"/>
                        </w:tcMar>
                        <w:hideMark/>
                      </w:tcPr>
                      <w:p w14:paraId="62A6AEC2" w14:textId="77777777" w:rsidR="00F94185" w:rsidRPr="00F94185" w:rsidRDefault="00F94185" w:rsidP="00F94185">
                        <w:pPr>
                          <w:spacing w:before="150" w:after="150" w:line="360" w:lineRule="atLeast"/>
                          <w:rPr>
                            <w:rFonts w:ascii="Helvetica" w:eastAsia="Times New Roman" w:hAnsi="Helvetica" w:cs="Helvetica"/>
                            <w:color w:val="202020"/>
                            <w:kern w:val="0"/>
                            <w14:ligatures w14:val="none"/>
                          </w:rPr>
                        </w:pPr>
                        <w:r w:rsidRPr="00F94185">
                          <w:rPr>
                            <w:rFonts w:ascii="Helvetica" w:eastAsia="Times New Roman" w:hAnsi="Helvetica" w:cs="Helvetica"/>
                            <w:color w:val="202020"/>
                            <w:kern w:val="0"/>
                            <w14:ligatures w14:val="none"/>
                          </w:rPr>
                          <w:t xml:space="preserve">Greetings from sunny Uganda where the Walugembe family has been caught up with celebrations even </w:t>
                        </w:r>
                        <w:proofErr w:type="gramStart"/>
                        <w:r w:rsidRPr="00F94185">
                          <w:rPr>
                            <w:rFonts w:ascii="Helvetica" w:eastAsia="Times New Roman" w:hAnsi="Helvetica" w:cs="Helvetica"/>
                            <w:color w:val="202020"/>
                            <w:kern w:val="0"/>
                            <w14:ligatures w14:val="none"/>
                          </w:rPr>
                          <w:t>in the midst of</w:t>
                        </w:r>
                        <w:proofErr w:type="gramEnd"/>
                        <w:r w:rsidRPr="00F94185">
                          <w:rPr>
                            <w:rFonts w:ascii="Helvetica" w:eastAsia="Times New Roman" w:hAnsi="Helvetica" w:cs="Helvetica"/>
                            <w:color w:val="202020"/>
                            <w:kern w:val="0"/>
                            <w14:ligatures w14:val="none"/>
                          </w:rPr>
                          <w:t xml:space="preserve"> trials and hardships. As we all know, this is the stuff of life: the wins and the </w:t>
                        </w:r>
                        <w:proofErr w:type="gramStart"/>
                        <w:r w:rsidRPr="00F94185">
                          <w:rPr>
                            <w:rFonts w:ascii="Helvetica" w:eastAsia="Times New Roman" w:hAnsi="Helvetica" w:cs="Helvetica"/>
                            <w:color w:val="202020"/>
                            <w:kern w:val="0"/>
                            <w14:ligatures w14:val="none"/>
                          </w:rPr>
                          <w:t>loses</w:t>
                        </w:r>
                        <w:proofErr w:type="gramEnd"/>
                        <w:r w:rsidRPr="00F94185">
                          <w:rPr>
                            <w:rFonts w:ascii="Helvetica" w:eastAsia="Times New Roman" w:hAnsi="Helvetica" w:cs="Helvetica"/>
                            <w:color w:val="202020"/>
                            <w:kern w:val="0"/>
                            <w14:ligatures w14:val="none"/>
                          </w:rPr>
                          <w:t>, the showing up for each other and the struggles we all face. Recently, I’ve had two friends mention something to the effect of: </w:t>
                        </w:r>
                        <w:r w:rsidRPr="00F94185">
                          <w:rPr>
                            <w:rFonts w:ascii="Helvetica" w:eastAsia="Times New Roman" w:hAnsi="Helvetica" w:cs="Helvetica"/>
                            <w:i/>
                            <w:iCs/>
                            <w:color w:val="202020"/>
                            <w:kern w:val="0"/>
                            <w14:ligatures w14:val="none"/>
                          </w:rPr>
                          <w:t>I don’t know how you do it</w:t>
                        </w:r>
                        <w:r w:rsidRPr="00F94185">
                          <w:rPr>
                            <w:rFonts w:ascii="Helvetica" w:eastAsia="Times New Roman" w:hAnsi="Helvetica" w:cs="Helvetica"/>
                            <w:color w:val="202020"/>
                            <w:kern w:val="0"/>
                            <w14:ligatures w14:val="none"/>
                          </w:rPr>
                          <w:t>! My friends, we are </w:t>
                        </w:r>
                        <w:r w:rsidRPr="00F94185">
                          <w:rPr>
                            <w:rFonts w:ascii="Helvetica" w:eastAsia="Times New Roman" w:hAnsi="Helvetica" w:cs="Helvetica"/>
                            <w:i/>
                            <w:iCs/>
                            <w:color w:val="202020"/>
                            <w:kern w:val="0"/>
                            <w14:ligatures w14:val="none"/>
                          </w:rPr>
                          <w:t>all</w:t>
                        </w:r>
                        <w:r w:rsidRPr="00F94185">
                          <w:rPr>
                            <w:rFonts w:ascii="Helvetica" w:eastAsia="Times New Roman" w:hAnsi="Helvetica" w:cs="Helvetica"/>
                            <w:color w:val="202020"/>
                            <w:kern w:val="0"/>
                            <w14:ligatures w14:val="none"/>
                          </w:rPr>
                          <w:t xml:space="preserve"> going through it. We’re all facing trials </w:t>
                        </w:r>
                        <w:proofErr w:type="gramStart"/>
                        <w:r w:rsidRPr="00F94185">
                          <w:rPr>
                            <w:rFonts w:ascii="Helvetica" w:eastAsia="Times New Roman" w:hAnsi="Helvetica" w:cs="Helvetica"/>
                            <w:color w:val="202020"/>
                            <w:kern w:val="0"/>
                            <w14:ligatures w14:val="none"/>
                          </w:rPr>
                          <w:t>and also</w:t>
                        </w:r>
                        <w:proofErr w:type="gramEnd"/>
                        <w:r w:rsidRPr="00F94185">
                          <w:rPr>
                            <w:rFonts w:ascii="Helvetica" w:eastAsia="Times New Roman" w:hAnsi="Helvetica" w:cs="Helvetica"/>
                            <w:color w:val="202020"/>
                            <w:kern w:val="0"/>
                            <w14:ligatures w14:val="none"/>
                          </w:rPr>
                          <w:t xml:space="preserve"> celebrating the things that light us up. I pray you find more reasons to rejoice. I also commit to sticking by your side in the hard stuff. We’ve gotten caught up with life itself and it is a joy to finally sit down to update you again!</w:t>
                        </w:r>
                      </w:p>
                    </w:tc>
                  </w:tr>
                </w:tbl>
                <w:p w14:paraId="0AE0AA5F" w14:textId="77777777" w:rsidR="00F94185" w:rsidRPr="00F94185" w:rsidRDefault="00F94185" w:rsidP="00F94185">
                  <w:pPr>
                    <w:spacing w:after="0" w:line="240" w:lineRule="auto"/>
                    <w:rPr>
                      <w:rFonts w:ascii="Times New Roman" w:eastAsia="Times New Roman" w:hAnsi="Times New Roman" w:cs="Times New Roman"/>
                      <w:kern w:val="0"/>
                      <w14:ligatures w14:val="none"/>
                    </w:rPr>
                  </w:pPr>
                </w:p>
              </w:tc>
            </w:tr>
          </w:tbl>
          <w:p w14:paraId="342028C5" w14:textId="77777777" w:rsidR="00F94185" w:rsidRPr="00F94185" w:rsidRDefault="00F94185" w:rsidP="00F94185">
            <w:pPr>
              <w:spacing w:after="0" w:line="240" w:lineRule="auto"/>
              <w:rPr>
                <w:rFonts w:ascii="Arial" w:eastAsia="Times New Roman" w:hAnsi="Arial" w:cs="Arial"/>
                <w:vanish/>
                <w:color w:val="222222"/>
                <w:kern w:val="0"/>
                <w14:ligatures w14:val="none"/>
              </w:rPr>
            </w:pPr>
          </w:p>
          <w:tbl>
            <w:tblPr>
              <w:tblW w:w="5000" w:type="pct"/>
              <w:tblCellMar>
                <w:left w:w="0" w:type="dxa"/>
                <w:right w:w="0" w:type="dxa"/>
              </w:tblCellMar>
              <w:tblLook w:val="04A0" w:firstRow="1" w:lastRow="0" w:firstColumn="1" w:lastColumn="0" w:noHBand="0" w:noVBand="1"/>
            </w:tblPr>
            <w:tblGrid>
              <w:gridCol w:w="9000"/>
            </w:tblGrid>
            <w:tr w:rsidR="00F94185" w:rsidRPr="00F94185" w14:paraId="16D4D337"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F94185" w:rsidRPr="00F94185" w14:paraId="43DE6F6C" w14:textId="77777777">
                    <w:tc>
                      <w:tcPr>
                        <w:tcW w:w="0" w:type="auto"/>
                        <w:tcMar>
                          <w:top w:w="0" w:type="dxa"/>
                          <w:left w:w="270" w:type="dxa"/>
                          <w:bottom w:w="135" w:type="dxa"/>
                          <w:right w:w="270" w:type="dxa"/>
                        </w:tcMar>
                        <w:hideMark/>
                      </w:tcPr>
                      <w:p w14:paraId="50C8D69F" w14:textId="77777777" w:rsidR="00F94185" w:rsidRPr="00F94185" w:rsidRDefault="00F94185" w:rsidP="00F94185">
                        <w:pPr>
                          <w:spacing w:before="150" w:after="150" w:line="360" w:lineRule="atLeast"/>
                          <w:jc w:val="center"/>
                          <w:rPr>
                            <w:rFonts w:ascii="Helvetica" w:eastAsia="Times New Roman" w:hAnsi="Helvetica" w:cs="Helvetica"/>
                            <w:color w:val="202020"/>
                            <w:kern w:val="0"/>
                            <w14:ligatures w14:val="none"/>
                          </w:rPr>
                        </w:pPr>
                        <w:r w:rsidRPr="00F94185">
                          <w:rPr>
                            <w:rFonts w:ascii="Helvetica" w:eastAsia="Times New Roman" w:hAnsi="Helvetica" w:cs="Helvetica"/>
                            <w:b/>
                            <w:bCs/>
                            <w:i/>
                            <w:iCs/>
                            <w:color w:val="202020"/>
                            <w:kern w:val="0"/>
                            <w14:ligatures w14:val="none"/>
                          </w:rPr>
                          <w:lastRenderedPageBreak/>
                          <w:t xml:space="preserve">“Count it all joy, my brothers, when you meet trials of various kinds, for you know that the testing of your faith produces steadfastness. And let steadfastness have its full effect, that you may be perfect and complete, lacking in </w:t>
                        </w:r>
                        <w:proofErr w:type="gramStart"/>
                        <w:r w:rsidRPr="00F94185">
                          <w:rPr>
                            <w:rFonts w:ascii="Helvetica" w:eastAsia="Times New Roman" w:hAnsi="Helvetica" w:cs="Helvetica"/>
                            <w:b/>
                            <w:bCs/>
                            <w:i/>
                            <w:iCs/>
                            <w:color w:val="202020"/>
                            <w:kern w:val="0"/>
                            <w14:ligatures w14:val="none"/>
                          </w:rPr>
                          <w:t>nothing.”</w:t>
                        </w:r>
                        <w:proofErr w:type="gramEnd"/>
                        <w:r w:rsidRPr="00F94185">
                          <w:rPr>
                            <w:rFonts w:ascii="Helvetica" w:eastAsia="Times New Roman" w:hAnsi="Helvetica" w:cs="Helvetica"/>
                            <w:b/>
                            <w:bCs/>
                            <w:i/>
                            <w:iCs/>
                            <w:color w:val="202020"/>
                            <w:kern w:val="0"/>
                            <w14:ligatures w14:val="none"/>
                          </w:rPr>
                          <w:t xml:space="preserve"> James 1:2-4</w:t>
                        </w:r>
                      </w:p>
                    </w:tc>
                  </w:tr>
                </w:tbl>
                <w:p w14:paraId="47655E05" w14:textId="77777777" w:rsidR="00F94185" w:rsidRPr="00F94185" w:rsidRDefault="00F94185" w:rsidP="00F94185">
                  <w:pPr>
                    <w:spacing w:after="0" w:line="240" w:lineRule="auto"/>
                    <w:rPr>
                      <w:rFonts w:ascii="Times New Roman" w:eastAsia="Times New Roman" w:hAnsi="Times New Roman" w:cs="Times New Roman"/>
                      <w:kern w:val="0"/>
                      <w14:ligatures w14:val="none"/>
                    </w:rPr>
                  </w:pPr>
                </w:p>
              </w:tc>
            </w:tr>
          </w:tbl>
          <w:p w14:paraId="7DB79FF2" w14:textId="77777777" w:rsidR="00F94185" w:rsidRPr="00F94185" w:rsidRDefault="00F94185" w:rsidP="00F94185">
            <w:pPr>
              <w:spacing w:after="0" w:line="240" w:lineRule="auto"/>
              <w:rPr>
                <w:rFonts w:ascii="Arial" w:eastAsia="Times New Roman" w:hAnsi="Arial" w:cs="Arial"/>
                <w:vanish/>
                <w:color w:val="222222"/>
                <w:kern w:val="0"/>
                <w14:ligatures w14:val="none"/>
              </w:rPr>
            </w:pPr>
          </w:p>
          <w:tbl>
            <w:tblPr>
              <w:tblW w:w="5000" w:type="pct"/>
              <w:tblCellMar>
                <w:left w:w="0" w:type="dxa"/>
                <w:right w:w="0" w:type="dxa"/>
              </w:tblCellMar>
              <w:tblLook w:val="04A0" w:firstRow="1" w:lastRow="0" w:firstColumn="1" w:lastColumn="0" w:noHBand="0" w:noVBand="1"/>
            </w:tblPr>
            <w:tblGrid>
              <w:gridCol w:w="9000"/>
            </w:tblGrid>
            <w:tr w:rsidR="00F94185" w:rsidRPr="00F94185" w14:paraId="375AC85F"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F94185" w:rsidRPr="00F94185" w14:paraId="2822B1E8" w14:textId="77777777">
                    <w:tc>
                      <w:tcPr>
                        <w:tcW w:w="0" w:type="auto"/>
                        <w:tcMar>
                          <w:top w:w="0" w:type="dxa"/>
                          <w:left w:w="270" w:type="dxa"/>
                          <w:bottom w:w="135" w:type="dxa"/>
                          <w:right w:w="270" w:type="dxa"/>
                        </w:tcMar>
                        <w:hideMark/>
                      </w:tcPr>
                      <w:p w14:paraId="0880053F" w14:textId="77777777" w:rsidR="00F94185" w:rsidRPr="00F94185" w:rsidRDefault="00F94185" w:rsidP="00F94185">
                        <w:pPr>
                          <w:spacing w:before="150" w:after="150" w:line="360" w:lineRule="atLeast"/>
                          <w:rPr>
                            <w:rFonts w:ascii="Helvetica" w:eastAsia="Times New Roman" w:hAnsi="Helvetica" w:cs="Helvetica"/>
                            <w:color w:val="202020"/>
                            <w:kern w:val="0"/>
                            <w14:ligatures w14:val="none"/>
                          </w:rPr>
                        </w:pPr>
                        <w:r w:rsidRPr="00F94185">
                          <w:rPr>
                            <w:rFonts w:ascii="Helvetica" w:eastAsia="Times New Roman" w:hAnsi="Helvetica" w:cs="Helvetica"/>
                            <w:color w:val="202020"/>
                            <w:kern w:val="0"/>
                            <w14:ligatures w14:val="none"/>
                          </w:rPr>
                          <w:t xml:space="preserve">December was a hot season for us and a busy one! It always is! Even as we dream of how to make it less crazy next year, we rejoice that God was in it and he gave us the strength to persist in ministry during that beautiful month where we celebrate the best gift of all: Jesus Christ! As you have done for 5 years before this, many of you helped us again this year as we reached out to the neediest of the </w:t>
                        </w:r>
                        <w:proofErr w:type="gramStart"/>
                        <w:r w:rsidRPr="00F94185">
                          <w:rPr>
                            <w:rFonts w:ascii="Helvetica" w:eastAsia="Times New Roman" w:hAnsi="Helvetica" w:cs="Helvetica"/>
                            <w:color w:val="202020"/>
                            <w:kern w:val="0"/>
                            <w14:ligatures w14:val="none"/>
                          </w:rPr>
                          <w:t>needy</w:t>
                        </w:r>
                        <w:proofErr w:type="gramEnd"/>
                        <w:r w:rsidRPr="00F94185">
                          <w:rPr>
                            <w:rFonts w:ascii="Helvetica" w:eastAsia="Times New Roman" w:hAnsi="Helvetica" w:cs="Helvetica"/>
                            <w:color w:val="202020"/>
                            <w:kern w:val="0"/>
                            <w14:ligatures w14:val="none"/>
                          </w:rPr>
                          <w:t xml:space="preserve"> in our immediate area with Christmas Blessing Baskets! This year we set a goal of 25 and through your generosity reached 40 baskets total. That means 40 families received a bountiful basket along with a home visit, encouraging message, and prayer. It was an intense season because while we have an idea of who we would like to bless, we are also open to the prompting of the Spirit. This year took us, once again, into places we’d not yet visited. Ministering to the hungry is not for the faint of heart. It was a huge blessing but also challenged us emotionally and physically. </w:t>
                        </w:r>
                      </w:p>
                      <w:p w14:paraId="3255FEF4" w14:textId="77777777" w:rsidR="00F94185" w:rsidRPr="00F94185" w:rsidRDefault="00F94185" w:rsidP="00F94185">
                        <w:pPr>
                          <w:spacing w:before="150" w:after="150" w:line="360" w:lineRule="atLeast"/>
                          <w:rPr>
                            <w:rFonts w:ascii="Helvetica" w:eastAsia="Times New Roman" w:hAnsi="Helvetica" w:cs="Helvetica"/>
                            <w:color w:val="202020"/>
                            <w:kern w:val="0"/>
                            <w14:ligatures w14:val="none"/>
                          </w:rPr>
                        </w:pPr>
                        <w:r w:rsidRPr="00F94185">
                          <w:rPr>
                            <w:rFonts w:ascii="Helvetica" w:eastAsia="Times New Roman" w:hAnsi="Helvetica" w:cs="Helvetica"/>
                            <w:color w:val="202020"/>
                            <w:kern w:val="0"/>
                            <w14:ligatures w14:val="none"/>
                          </w:rPr>
                          <w:t xml:space="preserve">On one such home visit we noticed a mud house tucked behind a field of sugar cane. As we rounded the </w:t>
                        </w:r>
                        <w:proofErr w:type="gramStart"/>
                        <w:r w:rsidRPr="00F94185">
                          <w:rPr>
                            <w:rFonts w:ascii="Helvetica" w:eastAsia="Times New Roman" w:hAnsi="Helvetica" w:cs="Helvetica"/>
                            <w:color w:val="202020"/>
                            <w:kern w:val="0"/>
                            <w14:ligatures w14:val="none"/>
                          </w:rPr>
                          <w:t>corner</w:t>
                        </w:r>
                        <w:proofErr w:type="gramEnd"/>
                        <w:r w:rsidRPr="00F94185">
                          <w:rPr>
                            <w:rFonts w:ascii="Helvetica" w:eastAsia="Times New Roman" w:hAnsi="Helvetica" w:cs="Helvetica"/>
                            <w:color w:val="202020"/>
                            <w:kern w:val="0"/>
                            <w14:ligatures w14:val="none"/>
                          </w:rPr>
                          <w:t xml:space="preserve"> I thought it looked like a new home we hadn’t seen before. Just as we had wondered who might live there, a man came out of a two-track nearby on a motorcycle. Turns out, it was his home. He must have been puzzled as we asked him to wait just a minute and take us back to his home. He led us back and parked his motorcycle under a flowering tree. Immediately, his wife with 5 children </w:t>
                        </w:r>
                        <w:proofErr w:type="gramStart"/>
                        <w:r w:rsidRPr="00F94185">
                          <w:rPr>
                            <w:rFonts w:ascii="Helvetica" w:eastAsia="Times New Roman" w:hAnsi="Helvetica" w:cs="Helvetica"/>
                            <w:color w:val="202020"/>
                            <w:kern w:val="0"/>
                            <w14:ligatures w14:val="none"/>
                          </w:rPr>
                          <w:t>toddling</w:t>
                        </w:r>
                        <w:proofErr w:type="gramEnd"/>
                        <w:r w:rsidRPr="00F94185">
                          <w:rPr>
                            <w:rFonts w:ascii="Helvetica" w:eastAsia="Times New Roman" w:hAnsi="Helvetica" w:cs="Helvetica"/>
                            <w:color w:val="202020"/>
                            <w:kern w:val="0"/>
                            <w14:ligatures w14:val="none"/>
                          </w:rPr>
                          <w:t xml:space="preserve"> behind her came to greet us. The home visit was a needed one. They needed help and were open and receptive to our message and the prayers we offered. This was one of the very few homes we </w:t>
                        </w:r>
                        <w:proofErr w:type="gramStart"/>
                        <w:r w:rsidRPr="00F94185">
                          <w:rPr>
                            <w:rFonts w:ascii="Helvetica" w:eastAsia="Times New Roman" w:hAnsi="Helvetica" w:cs="Helvetica"/>
                            <w:color w:val="202020"/>
                            <w:kern w:val="0"/>
                            <w14:ligatures w14:val="none"/>
                          </w:rPr>
                          <w:t>actually went</w:t>
                        </w:r>
                        <w:proofErr w:type="gramEnd"/>
                        <w:r w:rsidRPr="00F94185">
                          <w:rPr>
                            <w:rFonts w:ascii="Helvetica" w:eastAsia="Times New Roman" w:hAnsi="Helvetica" w:cs="Helvetica"/>
                            <w:color w:val="202020"/>
                            <w:kern w:val="0"/>
                            <w14:ligatures w14:val="none"/>
                          </w:rPr>
                          <w:t xml:space="preserve"> </w:t>
                        </w:r>
                        <w:proofErr w:type="gramStart"/>
                        <w:r w:rsidRPr="00F94185">
                          <w:rPr>
                            <w:rFonts w:ascii="Helvetica" w:eastAsia="Times New Roman" w:hAnsi="Helvetica" w:cs="Helvetica"/>
                            <w:color w:val="202020"/>
                            <w:kern w:val="0"/>
                            <w14:ligatures w14:val="none"/>
                          </w:rPr>
                          <w:t>inside</w:t>
                        </w:r>
                        <w:proofErr w:type="gramEnd"/>
                        <w:r w:rsidRPr="00F94185">
                          <w:rPr>
                            <w:rFonts w:ascii="Helvetica" w:eastAsia="Times New Roman" w:hAnsi="Helvetica" w:cs="Helvetica"/>
                            <w:color w:val="202020"/>
                            <w:kern w:val="0"/>
                            <w14:ligatures w14:val="none"/>
                          </w:rPr>
                          <w:t>. I’m so glad we did, because there was precious little, solidifying our decision to stop there. The children all knelt to pray when that time came. The joy in the home was palpable. </w:t>
                        </w:r>
                        <w:r w:rsidRPr="00F94185">
                          <w:rPr>
                            <w:rFonts w:ascii="Helvetica" w:eastAsia="Times New Roman" w:hAnsi="Helvetica" w:cs="Helvetica"/>
                            <w:i/>
                            <w:iCs/>
                            <w:color w:val="202020"/>
                            <w:kern w:val="0"/>
                            <w14:ligatures w14:val="none"/>
                          </w:rPr>
                          <w:t>That’s what the love of Jesus does: it causes us to become vessels of his LIFE and HOPE and GOODWILL toward all. </w:t>
                        </w:r>
                        <w:r w:rsidRPr="00F94185">
                          <w:rPr>
                            <w:rFonts w:ascii="Helvetica" w:eastAsia="Times New Roman" w:hAnsi="Helvetica" w:cs="Helvetica"/>
                            <w:color w:val="202020"/>
                            <w:kern w:val="0"/>
                            <w14:ligatures w14:val="none"/>
                          </w:rPr>
                          <w:t>We thank God for sustaining us all to be able to reach out with a simple and timely gift.</w:t>
                        </w:r>
                      </w:p>
                    </w:tc>
                  </w:tr>
                </w:tbl>
                <w:p w14:paraId="560FCDE6" w14:textId="77777777" w:rsidR="00F94185" w:rsidRPr="00F94185" w:rsidRDefault="00F94185" w:rsidP="00F94185">
                  <w:pPr>
                    <w:spacing w:after="0" w:line="240" w:lineRule="auto"/>
                    <w:rPr>
                      <w:rFonts w:ascii="Times New Roman" w:eastAsia="Times New Roman" w:hAnsi="Times New Roman" w:cs="Times New Roman"/>
                      <w:kern w:val="0"/>
                      <w14:ligatures w14:val="none"/>
                    </w:rPr>
                  </w:pPr>
                </w:p>
              </w:tc>
            </w:tr>
          </w:tbl>
          <w:p w14:paraId="30C5B9DB" w14:textId="77777777" w:rsidR="00F94185" w:rsidRPr="00F94185" w:rsidRDefault="00F94185" w:rsidP="00F94185">
            <w:pPr>
              <w:spacing w:after="0" w:line="240" w:lineRule="auto"/>
              <w:rPr>
                <w:rFonts w:ascii="Arial" w:eastAsia="Times New Roman" w:hAnsi="Arial" w:cs="Arial"/>
                <w:vanish/>
                <w:color w:val="222222"/>
                <w:kern w:val="0"/>
                <w14:ligatures w14:val="none"/>
              </w:rPr>
            </w:pPr>
          </w:p>
          <w:tbl>
            <w:tblPr>
              <w:tblW w:w="5000" w:type="pct"/>
              <w:tblCellMar>
                <w:left w:w="0" w:type="dxa"/>
                <w:right w:w="0" w:type="dxa"/>
              </w:tblCellMar>
              <w:tblLook w:val="04A0" w:firstRow="1" w:lastRow="0" w:firstColumn="1" w:lastColumn="0" w:noHBand="0" w:noVBand="1"/>
            </w:tblPr>
            <w:tblGrid>
              <w:gridCol w:w="9000"/>
            </w:tblGrid>
            <w:tr w:rsidR="00F94185" w:rsidRPr="00F94185" w14:paraId="5DB0B5C4" w14:textId="77777777">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730"/>
                  </w:tblGrid>
                  <w:tr w:rsidR="00F94185" w:rsidRPr="00F94185" w14:paraId="0D44A21A" w14:textId="77777777">
                    <w:tc>
                      <w:tcPr>
                        <w:tcW w:w="0" w:type="auto"/>
                        <w:tcMar>
                          <w:top w:w="0" w:type="dxa"/>
                          <w:left w:w="135" w:type="dxa"/>
                          <w:bottom w:w="135" w:type="dxa"/>
                          <w:right w:w="135" w:type="dxa"/>
                        </w:tcMar>
                        <w:hideMark/>
                      </w:tcPr>
                      <w:p w14:paraId="2C77DC21" w14:textId="77777777" w:rsidR="00F94185" w:rsidRPr="00F94185" w:rsidRDefault="00F94185" w:rsidP="00F94185">
                        <w:pPr>
                          <w:spacing w:after="0" w:line="240" w:lineRule="auto"/>
                          <w:jc w:val="center"/>
                          <w:rPr>
                            <w:rFonts w:ascii="Times New Roman" w:eastAsia="Times New Roman" w:hAnsi="Times New Roman" w:cs="Times New Roman"/>
                            <w:kern w:val="0"/>
                            <w14:ligatures w14:val="none"/>
                          </w:rPr>
                        </w:pPr>
                        <w:r w:rsidRPr="00F94185">
                          <w:rPr>
                            <w:rFonts w:ascii="Times New Roman" w:eastAsia="Times New Roman" w:hAnsi="Times New Roman" w:cs="Times New Roman"/>
                            <w:noProof/>
                            <w:kern w:val="0"/>
                            <w14:ligatures w14:val="none"/>
                          </w:rPr>
                          <w:lastRenderedPageBreak/>
                          <w:drawing>
                            <wp:inline distT="0" distB="0" distL="0" distR="0" wp14:anchorId="030D3055" wp14:editId="62630EFE">
                              <wp:extent cx="5372100" cy="6353175"/>
                              <wp:effectExtent l="0" t="0" r="0" b="9525"/>
                              <wp:docPr id="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372100" cy="6353175"/>
                                      </a:xfrm>
                                      <a:prstGeom prst="rect">
                                        <a:avLst/>
                                      </a:prstGeom>
                                      <a:noFill/>
                                      <a:ln>
                                        <a:noFill/>
                                      </a:ln>
                                    </pic:spPr>
                                  </pic:pic>
                                </a:graphicData>
                              </a:graphic>
                            </wp:inline>
                          </w:drawing>
                        </w:r>
                      </w:p>
                    </w:tc>
                  </w:tr>
                  <w:tr w:rsidR="00F94185" w:rsidRPr="00F94185" w14:paraId="5BE87209" w14:textId="77777777">
                    <w:tc>
                      <w:tcPr>
                        <w:tcW w:w="8460" w:type="dxa"/>
                        <w:tcMar>
                          <w:top w:w="0" w:type="dxa"/>
                          <w:left w:w="135" w:type="dxa"/>
                          <w:bottom w:w="0" w:type="dxa"/>
                          <w:right w:w="135" w:type="dxa"/>
                        </w:tcMar>
                        <w:hideMark/>
                      </w:tcPr>
                      <w:p w14:paraId="1D0B7732" w14:textId="77777777" w:rsidR="00F94185" w:rsidRPr="00F94185" w:rsidRDefault="00F94185" w:rsidP="00F94185">
                        <w:pPr>
                          <w:spacing w:after="0" w:line="240" w:lineRule="auto"/>
                          <w:jc w:val="center"/>
                          <w:rPr>
                            <w:rFonts w:ascii="Times New Roman" w:eastAsia="Times New Roman" w:hAnsi="Times New Roman" w:cs="Times New Roman"/>
                            <w:kern w:val="0"/>
                            <w14:ligatures w14:val="none"/>
                          </w:rPr>
                        </w:pPr>
                      </w:p>
                    </w:tc>
                  </w:tr>
                </w:tbl>
                <w:p w14:paraId="7F6B97EF" w14:textId="77777777" w:rsidR="00F94185" w:rsidRPr="00F94185" w:rsidRDefault="00F94185" w:rsidP="00F94185">
                  <w:pPr>
                    <w:spacing w:after="0" w:line="240" w:lineRule="auto"/>
                    <w:rPr>
                      <w:rFonts w:ascii="Times New Roman" w:eastAsia="Times New Roman" w:hAnsi="Times New Roman" w:cs="Times New Roman"/>
                      <w:kern w:val="0"/>
                      <w14:ligatures w14:val="none"/>
                    </w:rPr>
                  </w:pPr>
                </w:p>
              </w:tc>
            </w:tr>
          </w:tbl>
          <w:p w14:paraId="5F3A097A" w14:textId="77777777" w:rsidR="00F94185" w:rsidRPr="00F94185" w:rsidRDefault="00F94185" w:rsidP="00F94185">
            <w:pPr>
              <w:spacing w:after="0" w:line="240" w:lineRule="auto"/>
              <w:rPr>
                <w:rFonts w:ascii="Arial" w:eastAsia="Times New Roman" w:hAnsi="Arial" w:cs="Arial"/>
                <w:vanish/>
                <w:color w:val="222222"/>
                <w:kern w:val="0"/>
                <w14:ligatures w14:val="none"/>
              </w:rPr>
            </w:pPr>
          </w:p>
          <w:tbl>
            <w:tblPr>
              <w:tblW w:w="5000" w:type="pct"/>
              <w:tblCellMar>
                <w:left w:w="0" w:type="dxa"/>
                <w:right w:w="0" w:type="dxa"/>
              </w:tblCellMar>
              <w:tblLook w:val="04A0" w:firstRow="1" w:lastRow="0" w:firstColumn="1" w:lastColumn="0" w:noHBand="0" w:noVBand="1"/>
            </w:tblPr>
            <w:tblGrid>
              <w:gridCol w:w="9000"/>
            </w:tblGrid>
            <w:tr w:rsidR="00F94185" w:rsidRPr="00F94185" w14:paraId="4A0F0323" w14:textId="77777777">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730"/>
                  </w:tblGrid>
                  <w:tr w:rsidR="00F94185" w:rsidRPr="00F94185" w14:paraId="69D233FC" w14:textId="77777777">
                    <w:tc>
                      <w:tcPr>
                        <w:tcW w:w="0" w:type="auto"/>
                        <w:tcMar>
                          <w:top w:w="0" w:type="dxa"/>
                          <w:left w:w="135" w:type="dxa"/>
                          <w:bottom w:w="135" w:type="dxa"/>
                          <w:right w:w="135" w:type="dxa"/>
                        </w:tcMar>
                        <w:hideMark/>
                      </w:tcPr>
                      <w:p w14:paraId="508A6F07" w14:textId="77777777" w:rsidR="00F94185" w:rsidRPr="00F94185" w:rsidRDefault="00F94185" w:rsidP="00F94185">
                        <w:pPr>
                          <w:spacing w:after="0" w:line="240" w:lineRule="auto"/>
                          <w:jc w:val="center"/>
                          <w:rPr>
                            <w:rFonts w:ascii="Times New Roman" w:eastAsia="Times New Roman" w:hAnsi="Times New Roman" w:cs="Times New Roman"/>
                            <w:kern w:val="0"/>
                            <w14:ligatures w14:val="none"/>
                          </w:rPr>
                        </w:pPr>
                        <w:r w:rsidRPr="00F94185">
                          <w:rPr>
                            <w:rFonts w:ascii="Times New Roman" w:eastAsia="Times New Roman" w:hAnsi="Times New Roman" w:cs="Times New Roman"/>
                            <w:noProof/>
                            <w:kern w:val="0"/>
                            <w14:ligatures w14:val="none"/>
                          </w:rPr>
                          <w:lastRenderedPageBreak/>
                          <w:drawing>
                            <wp:inline distT="0" distB="0" distL="0" distR="0" wp14:anchorId="2B7DD7D7" wp14:editId="17278697">
                              <wp:extent cx="5372100" cy="5334000"/>
                              <wp:effectExtent l="0" t="0" r="0" b="0"/>
                              <wp:docPr id="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372100" cy="5334000"/>
                                      </a:xfrm>
                                      <a:prstGeom prst="rect">
                                        <a:avLst/>
                                      </a:prstGeom>
                                      <a:noFill/>
                                      <a:ln>
                                        <a:noFill/>
                                      </a:ln>
                                    </pic:spPr>
                                  </pic:pic>
                                </a:graphicData>
                              </a:graphic>
                            </wp:inline>
                          </w:drawing>
                        </w:r>
                      </w:p>
                    </w:tc>
                  </w:tr>
                  <w:tr w:rsidR="00F94185" w:rsidRPr="00F94185" w14:paraId="56912CB1" w14:textId="77777777">
                    <w:tc>
                      <w:tcPr>
                        <w:tcW w:w="8460" w:type="dxa"/>
                        <w:tcMar>
                          <w:top w:w="0" w:type="dxa"/>
                          <w:left w:w="135" w:type="dxa"/>
                          <w:bottom w:w="0" w:type="dxa"/>
                          <w:right w:w="135" w:type="dxa"/>
                        </w:tcMar>
                        <w:hideMark/>
                      </w:tcPr>
                      <w:p w14:paraId="40213F96" w14:textId="77777777" w:rsidR="00F94185" w:rsidRPr="00F94185" w:rsidRDefault="00F94185" w:rsidP="00F94185">
                        <w:pPr>
                          <w:spacing w:after="0" w:line="240" w:lineRule="auto"/>
                          <w:jc w:val="center"/>
                          <w:rPr>
                            <w:rFonts w:ascii="Times New Roman" w:eastAsia="Times New Roman" w:hAnsi="Times New Roman" w:cs="Times New Roman"/>
                            <w:kern w:val="0"/>
                            <w14:ligatures w14:val="none"/>
                          </w:rPr>
                        </w:pPr>
                      </w:p>
                    </w:tc>
                  </w:tr>
                </w:tbl>
                <w:p w14:paraId="1A6C5BEB" w14:textId="77777777" w:rsidR="00F94185" w:rsidRPr="00F94185" w:rsidRDefault="00F94185" w:rsidP="00F94185">
                  <w:pPr>
                    <w:spacing w:after="0" w:line="240" w:lineRule="auto"/>
                    <w:rPr>
                      <w:rFonts w:ascii="Times New Roman" w:eastAsia="Times New Roman" w:hAnsi="Times New Roman" w:cs="Times New Roman"/>
                      <w:kern w:val="0"/>
                      <w14:ligatures w14:val="none"/>
                    </w:rPr>
                  </w:pPr>
                </w:p>
              </w:tc>
            </w:tr>
          </w:tbl>
          <w:p w14:paraId="3CF83B78" w14:textId="77777777" w:rsidR="00F94185" w:rsidRPr="00F94185" w:rsidRDefault="00F94185" w:rsidP="00F94185">
            <w:pPr>
              <w:spacing w:after="0" w:line="240" w:lineRule="auto"/>
              <w:rPr>
                <w:rFonts w:ascii="Arial" w:eastAsia="Times New Roman" w:hAnsi="Arial" w:cs="Arial"/>
                <w:vanish/>
                <w:color w:val="222222"/>
                <w:kern w:val="0"/>
                <w14:ligatures w14:val="none"/>
              </w:rPr>
            </w:pPr>
          </w:p>
          <w:tbl>
            <w:tblPr>
              <w:tblW w:w="5000" w:type="pct"/>
              <w:tblCellMar>
                <w:left w:w="0" w:type="dxa"/>
                <w:right w:w="0" w:type="dxa"/>
              </w:tblCellMar>
              <w:tblLook w:val="04A0" w:firstRow="1" w:lastRow="0" w:firstColumn="1" w:lastColumn="0" w:noHBand="0" w:noVBand="1"/>
            </w:tblPr>
            <w:tblGrid>
              <w:gridCol w:w="9000"/>
            </w:tblGrid>
            <w:tr w:rsidR="00F94185" w:rsidRPr="00F94185" w14:paraId="155C65AD" w14:textId="77777777">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730"/>
                  </w:tblGrid>
                  <w:tr w:rsidR="00F94185" w:rsidRPr="00F94185" w14:paraId="2E7B7DFC" w14:textId="77777777">
                    <w:tc>
                      <w:tcPr>
                        <w:tcW w:w="0" w:type="auto"/>
                        <w:tcMar>
                          <w:top w:w="0" w:type="dxa"/>
                          <w:left w:w="135" w:type="dxa"/>
                          <w:bottom w:w="135" w:type="dxa"/>
                          <w:right w:w="135" w:type="dxa"/>
                        </w:tcMar>
                        <w:hideMark/>
                      </w:tcPr>
                      <w:p w14:paraId="1A0E37B3" w14:textId="77777777" w:rsidR="00F94185" w:rsidRPr="00F94185" w:rsidRDefault="00F94185" w:rsidP="00F94185">
                        <w:pPr>
                          <w:spacing w:after="0" w:line="240" w:lineRule="auto"/>
                          <w:jc w:val="center"/>
                          <w:rPr>
                            <w:rFonts w:ascii="Times New Roman" w:eastAsia="Times New Roman" w:hAnsi="Times New Roman" w:cs="Times New Roman"/>
                            <w:kern w:val="0"/>
                            <w14:ligatures w14:val="none"/>
                          </w:rPr>
                        </w:pPr>
                        <w:r w:rsidRPr="00F94185">
                          <w:rPr>
                            <w:rFonts w:ascii="Times New Roman" w:eastAsia="Times New Roman" w:hAnsi="Times New Roman" w:cs="Times New Roman"/>
                            <w:noProof/>
                            <w:kern w:val="0"/>
                            <w14:ligatures w14:val="none"/>
                          </w:rPr>
                          <w:lastRenderedPageBreak/>
                          <w:drawing>
                            <wp:inline distT="0" distB="0" distL="0" distR="0" wp14:anchorId="1CD3A8CF" wp14:editId="3D12D94F">
                              <wp:extent cx="5372100" cy="4029075"/>
                              <wp:effectExtent l="0" t="0" r="0" b="9525"/>
                              <wp:docPr id="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372100" cy="4029075"/>
                                      </a:xfrm>
                                      <a:prstGeom prst="rect">
                                        <a:avLst/>
                                      </a:prstGeom>
                                      <a:noFill/>
                                      <a:ln>
                                        <a:noFill/>
                                      </a:ln>
                                    </pic:spPr>
                                  </pic:pic>
                                </a:graphicData>
                              </a:graphic>
                            </wp:inline>
                          </w:drawing>
                        </w:r>
                      </w:p>
                    </w:tc>
                  </w:tr>
                  <w:tr w:rsidR="00F94185" w:rsidRPr="00F94185" w14:paraId="68BB074C" w14:textId="77777777">
                    <w:tc>
                      <w:tcPr>
                        <w:tcW w:w="8460" w:type="dxa"/>
                        <w:tcMar>
                          <w:top w:w="0" w:type="dxa"/>
                          <w:left w:w="135" w:type="dxa"/>
                          <w:bottom w:w="0" w:type="dxa"/>
                          <w:right w:w="135" w:type="dxa"/>
                        </w:tcMar>
                        <w:hideMark/>
                      </w:tcPr>
                      <w:p w14:paraId="529CE99D" w14:textId="77777777" w:rsidR="00F94185" w:rsidRPr="00F94185" w:rsidRDefault="00F94185" w:rsidP="00F94185">
                        <w:pPr>
                          <w:spacing w:after="0" w:line="240" w:lineRule="auto"/>
                          <w:jc w:val="center"/>
                          <w:rPr>
                            <w:rFonts w:ascii="Times New Roman" w:eastAsia="Times New Roman" w:hAnsi="Times New Roman" w:cs="Times New Roman"/>
                            <w:kern w:val="0"/>
                            <w14:ligatures w14:val="none"/>
                          </w:rPr>
                        </w:pPr>
                      </w:p>
                    </w:tc>
                  </w:tr>
                </w:tbl>
                <w:p w14:paraId="6A13D196" w14:textId="77777777" w:rsidR="00F94185" w:rsidRPr="00F94185" w:rsidRDefault="00F94185" w:rsidP="00F94185">
                  <w:pPr>
                    <w:spacing w:after="0" w:line="240" w:lineRule="auto"/>
                    <w:rPr>
                      <w:rFonts w:ascii="Times New Roman" w:eastAsia="Times New Roman" w:hAnsi="Times New Roman" w:cs="Times New Roman"/>
                      <w:kern w:val="0"/>
                      <w14:ligatures w14:val="none"/>
                    </w:rPr>
                  </w:pPr>
                </w:p>
              </w:tc>
            </w:tr>
          </w:tbl>
          <w:p w14:paraId="14B54CD5" w14:textId="77777777" w:rsidR="00F94185" w:rsidRPr="00F94185" w:rsidRDefault="00F94185" w:rsidP="00F94185">
            <w:pPr>
              <w:spacing w:after="0" w:line="240" w:lineRule="auto"/>
              <w:rPr>
                <w:rFonts w:ascii="Arial" w:eastAsia="Times New Roman" w:hAnsi="Arial" w:cs="Arial"/>
                <w:vanish/>
                <w:color w:val="222222"/>
                <w:kern w:val="0"/>
                <w14:ligatures w14:val="none"/>
              </w:rPr>
            </w:pPr>
          </w:p>
          <w:tbl>
            <w:tblPr>
              <w:tblW w:w="5000" w:type="pct"/>
              <w:tblCellMar>
                <w:left w:w="0" w:type="dxa"/>
                <w:right w:w="0" w:type="dxa"/>
              </w:tblCellMar>
              <w:tblLook w:val="04A0" w:firstRow="1" w:lastRow="0" w:firstColumn="1" w:lastColumn="0" w:noHBand="0" w:noVBand="1"/>
            </w:tblPr>
            <w:tblGrid>
              <w:gridCol w:w="9000"/>
            </w:tblGrid>
            <w:tr w:rsidR="00F94185" w:rsidRPr="00F94185" w14:paraId="0EDD6016" w14:textId="77777777">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730"/>
                  </w:tblGrid>
                  <w:tr w:rsidR="00F94185" w:rsidRPr="00F94185" w14:paraId="68A7DC9A" w14:textId="77777777">
                    <w:tc>
                      <w:tcPr>
                        <w:tcW w:w="0" w:type="auto"/>
                        <w:tcMar>
                          <w:top w:w="0" w:type="dxa"/>
                          <w:left w:w="135" w:type="dxa"/>
                          <w:bottom w:w="135" w:type="dxa"/>
                          <w:right w:w="135" w:type="dxa"/>
                        </w:tcMar>
                        <w:hideMark/>
                      </w:tcPr>
                      <w:p w14:paraId="0A513696" w14:textId="77777777" w:rsidR="00F94185" w:rsidRPr="00F94185" w:rsidRDefault="00F94185" w:rsidP="00F94185">
                        <w:pPr>
                          <w:spacing w:after="0" w:line="240" w:lineRule="auto"/>
                          <w:jc w:val="center"/>
                          <w:rPr>
                            <w:rFonts w:ascii="Times New Roman" w:eastAsia="Times New Roman" w:hAnsi="Times New Roman" w:cs="Times New Roman"/>
                            <w:kern w:val="0"/>
                            <w14:ligatures w14:val="none"/>
                          </w:rPr>
                        </w:pPr>
                        <w:r w:rsidRPr="00F94185">
                          <w:rPr>
                            <w:rFonts w:ascii="Times New Roman" w:eastAsia="Times New Roman" w:hAnsi="Times New Roman" w:cs="Times New Roman"/>
                            <w:noProof/>
                            <w:kern w:val="0"/>
                            <w14:ligatures w14:val="none"/>
                          </w:rPr>
                          <w:lastRenderedPageBreak/>
                          <w:drawing>
                            <wp:inline distT="0" distB="0" distL="0" distR="0" wp14:anchorId="397D65BF" wp14:editId="6FBCE7BB">
                              <wp:extent cx="5372100" cy="4029075"/>
                              <wp:effectExtent l="0" t="0" r="0" b="9525"/>
                              <wp:docPr id="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72100" cy="4029075"/>
                                      </a:xfrm>
                                      <a:prstGeom prst="rect">
                                        <a:avLst/>
                                      </a:prstGeom>
                                      <a:noFill/>
                                      <a:ln>
                                        <a:noFill/>
                                      </a:ln>
                                    </pic:spPr>
                                  </pic:pic>
                                </a:graphicData>
                              </a:graphic>
                            </wp:inline>
                          </w:drawing>
                        </w:r>
                      </w:p>
                    </w:tc>
                  </w:tr>
                  <w:tr w:rsidR="00F94185" w:rsidRPr="00F94185" w14:paraId="0A419E53" w14:textId="77777777">
                    <w:tc>
                      <w:tcPr>
                        <w:tcW w:w="8460" w:type="dxa"/>
                        <w:tcMar>
                          <w:top w:w="0" w:type="dxa"/>
                          <w:left w:w="135" w:type="dxa"/>
                          <w:bottom w:w="0" w:type="dxa"/>
                          <w:right w:w="135" w:type="dxa"/>
                        </w:tcMar>
                        <w:hideMark/>
                      </w:tcPr>
                      <w:p w14:paraId="0AC6DE0F" w14:textId="77777777" w:rsidR="00F94185" w:rsidRPr="00F94185" w:rsidRDefault="00F94185" w:rsidP="00F94185">
                        <w:pPr>
                          <w:spacing w:after="0" w:line="240" w:lineRule="auto"/>
                          <w:jc w:val="center"/>
                          <w:rPr>
                            <w:rFonts w:ascii="Times New Roman" w:eastAsia="Times New Roman" w:hAnsi="Times New Roman" w:cs="Times New Roman"/>
                            <w:kern w:val="0"/>
                            <w14:ligatures w14:val="none"/>
                          </w:rPr>
                        </w:pPr>
                      </w:p>
                    </w:tc>
                  </w:tr>
                </w:tbl>
                <w:p w14:paraId="12638476" w14:textId="77777777" w:rsidR="00F94185" w:rsidRPr="00F94185" w:rsidRDefault="00F94185" w:rsidP="00F94185">
                  <w:pPr>
                    <w:spacing w:after="0" w:line="240" w:lineRule="auto"/>
                    <w:rPr>
                      <w:rFonts w:ascii="Times New Roman" w:eastAsia="Times New Roman" w:hAnsi="Times New Roman" w:cs="Times New Roman"/>
                      <w:kern w:val="0"/>
                      <w14:ligatures w14:val="none"/>
                    </w:rPr>
                  </w:pPr>
                </w:p>
              </w:tc>
            </w:tr>
          </w:tbl>
          <w:p w14:paraId="5DBBEED4" w14:textId="77777777" w:rsidR="00F94185" w:rsidRPr="00F94185" w:rsidRDefault="00F94185" w:rsidP="00F94185">
            <w:pPr>
              <w:spacing w:after="0" w:line="240" w:lineRule="auto"/>
              <w:rPr>
                <w:rFonts w:ascii="Arial" w:eastAsia="Times New Roman" w:hAnsi="Arial" w:cs="Arial"/>
                <w:vanish/>
                <w:color w:val="222222"/>
                <w:kern w:val="0"/>
                <w14:ligatures w14:val="none"/>
              </w:rPr>
            </w:pPr>
          </w:p>
          <w:tbl>
            <w:tblPr>
              <w:tblW w:w="5000" w:type="pct"/>
              <w:tblCellMar>
                <w:left w:w="0" w:type="dxa"/>
                <w:right w:w="0" w:type="dxa"/>
              </w:tblCellMar>
              <w:tblLook w:val="04A0" w:firstRow="1" w:lastRow="0" w:firstColumn="1" w:lastColumn="0" w:noHBand="0" w:noVBand="1"/>
            </w:tblPr>
            <w:tblGrid>
              <w:gridCol w:w="9000"/>
            </w:tblGrid>
            <w:tr w:rsidR="00F94185" w:rsidRPr="00F94185" w14:paraId="4525B313" w14:textId="77777777">
              <w:tc>
                <w:tcPr>
                  <w:tcW w:w="0" w:type="auto"/>
                  <w:tcMar>
                    <w:top w:w="135" w:type="dxa"/>
                    <w:left w:w="135" w:type="dxa"/>
                    <w:bottom w:w="135" w:type="dxa"/>
                    <w:right w:w="135" w:type="dxa"/>
                  </w:tcMar>
                  <w:hideMark/>
                </w:tcPr>
                <w:tbl>
                  <w:tblPr>
                    <w:tblpPr w:leftFromText="45" w:rightFromText="45" w:vertAnchor="text"/>
                    <w:tblW w:w="4095" w:type="dxa"/>
                    <w:tblCellMar>
                      <w:left w:w="0" w:type="dxa"/>
                      <w:right w:w="0" w:type="dxa"/>
                    </w:tblCellMar>
                    <w:tblLook w:val="04A0" w:firstRow="1" w:lastRow="0" w:firstColumn="1" w:lastColumn="0" w:noHBand="0" w:noVBand="1"/>
                  </w:tblPr>
                  <w:tblGrid>
                    <w:gridCol w:w="4095"/>
                  </w:tblGrid>
                  <w:tr w:rsidR="00F94185" w:rsidRPr="00F94185" w14:paraId="033D65AF" w14:textId="77777777">
                    <w:tc>
                      <w:tcPr>
                        <w:tcW w:w="0" w:type="auto"/>
                        <w:tcMar>
                          <w:top w:w="0" w:type="dxa"/>
                          <w:left w:w="135" w:type="dxa"/>
                          <w:bottom w:w="0" w:type="dxa"/>
                          <w:right w:w="0" w:type="dxa"/>
                        </w:tcMar>
                        <w:hideMark/>
                      </w:tcPr>
                      <w:p w14:paraId="0DC615C2" w14:textId="77777777" w:rsidR="00F94185" w:rsidRPr="00F94185" w:rsidRDefault="00F94185" w:rsidP="00F94185">
                        <w:pPr>
                          <w:spacing w:after="0" w:line="240" w:lineRule="auto"/>
                          <w:rPr>
                            <w:rFonts w:ascii="Times New Roman" w:eastAsia="Times New Roman" w:hAnsi="Times New Roman" w:cs="Times New Roman"/>
                            <w:kern w:val="0"/>
                            <w14:ligatures w14:val="none"/>
                          </w:rPr>
                        </w:pPr>
                        <w:r w:rsidRPr="00F94185">
                          <w:rPr>
                            <w:rFonts w:ascii="Times New Roman" w:eastAsia="Times New Roman" w:hAnsi="Times New Roman" w:cs="Times New Roman"/>
                            <w:noProof/>
                            <w:kern w:val="0"/>
                            <w14:ligatures w14:val="none"/>
                          </w:rPr>
                          <w:drawing>
                            <wp:inline distT="0" distB="0" distL="0" distR="0" wp14:anchorId="322A8FDE" wp14:editId="48834A0E">
                              <wp:extent cx="2514600" cy="21812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14600" cy="2181225"/>
                                      </a:xfrm>
                                      <a:prstGeom prst="rect">
                                        <a:avLst/>
                                      </a:prstGeom>
                                      <a:noFill/>
                                      <a:ln>
                                        <a:noFill/>
                                      </a:ln>
                                    </pic:spPr>
                                  </pic:pic>
                                </a:graphicData>
                              </a:graphic>
                            </wp:inline>
                          </w:drawing>
                        </w:r>
                      </w:p>
                    </w:tc>
                  </w:tr>
                </w:tbl>
                <w:tbl>
                  <w:tblPr>
                    <w:tblpPr w:leftFromText="45" w:rightFromText="45" w:vertAnchor="text" w:tblpXSpec="right" w:tblpYSpec="center"/>
                    <w:tblW w:w="4095" w:type="dxa"/>
                    <w:tblCellMar>
                      <w:left w:w="0" w:type="dxa"/>
                      <w:right w:w="0" w:type="dxa"/>
                    </w:tblCellMar>
                    <w:tblLook w:val="04A0" w:firstRow="1" w:lastRow="0" w:firstColumn="1" w:lastColumn="0" w:noHBand="0" w:noVBand="1"/>
                  </w:tblPr>
                  <w:tblGrid>
                    <w:gridCol w:w="4095"/>
                  </w:tblGrid>
                  <w:tr w:rsidR="00F94185" w:rsidRPr="00F94185" w14:paraId="776B7E4F" w14:textId="77777777">
                    <w:tc>
                      <w:tcPr>
                        <w:tcW w:w="0" w:type="auto"/>
                        <w:tcMar>
                          <w:top w:w="0" w:type="dxa"/>
                          <w:left w:w="0" w:type="dxa"/>
                          <w:bottom w:w="0" w:type="dxa"/>
                          <w:right w:w="135" w:type="dxa"/>
                        </w:tcMar>
                        <w:hideMark/>
                      </w:tcPr>
                      <w:p w14:paraId="65729282" w14:textId="77777777" w:rsidR="00F94185" w:rsidRPr="00F94185" w:rsidRDefault="00F94185" w:rsidP="00F94185">
                        <w:pPr>
                          <w:spacing w:after="0" w:line="240" w:lineRule="auto"/>
                          <w:rPr>
                            <w:rFonts w:ascii="Times New Roman" w:eastAsia="Times New Roman" w:hAnsi="Times New Roman" w:cs="Times New Roman"/>
                            <w:kern w:val="0"/>
                            <w14:ligatures w14:val="none"/>
                          </w:rPr>
                        </w:pPr>
                        <w:r w:rsidRPr="00F94185">
                          <w:rPr>
                            <w:rFonts w:ascii="Times New Roman" w:eastAsia="Times New Roman" w:hAnsi="Times New Roman" w:cs="Times New Roman"/>
                            <w:noProof/>
                            <w:kern w:val="0"/>
                            <w14:ligatures w14:val="none"/>
                          </w:rPr>
                          <w:drawing>
                            <wp:inline distT="0" distB="0" distL="0" distR="0" wp14:anchorId="4EDF6D4B" wp14:editId="298AAFB4">
                              <wp:extent cx="2514600" cy="2257425"/>
                              <wp:effectExtent l="0" t="0" r="0" b="9525"/>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14600" cy="2257425"/>
                                      </a:xfrm>
                                      <a:prstGeom prst="rect">
                                        <a:avLst/>
                                      </a:prstGeom>
                                      <a:noFill/>
                                      <a:ln>
                                        <a:noFill/>
                                      </a:ln>
                                    </pic:spPr>
                                  </pic:pic>
                                </a:graphicData>
                              </a:graphic>
                            </wp:inline>
                          </w:drawing>
                        </w:r>
                      </w:p>
                    </w:tc>
                  </w:tr>
                </w:tbl>
                <w:p w14:paraId="71D9A1EB" w14:textId="77777777" w:rsidR="00F94185" w:rsidRPr="00F94185" w:rsidRDefault="00F94185" w:rsidP="00F94185">
                  <w:pPr>
                    <w:spacing w:after="0" w:line="240" w:lineRule="auto"/>
                    <w:rPr>
                      <w:rFonts w:ascii="Times New Roman" w:eastAsia="Times New Roman" w:hAnsi="Times New Roman" w:cs="Times New Roman"/>
                      <w:kern w:val="0"/>
                      <w14:ligatures w14:val="none"/>
                    </w:rPr>
                  </w:pPr>
                </w:p>
              </w:tc>
            </w:tr>
          </w:tbl>
          <w:p w14:paraId="5253BFBC" w14:textId="77777777" w:rsidR="00F94185" w:rsidRPr="00F94185" w:rsidRDefault="00F94185" w:rsidP="00F94185">
            <w:pPr>
              <w:spacing w:after="0" w:line="240" w:lineRule="auto"/>
              <w:rPr>
                <w:rFonts w:ascii="Arial" w:eastAsia="Times New Roman" w:hAnsi="Arial" w:cs="Arial"/>
                <w:vanish/>
                <w:color w:val="222222"/>
                <w:kern w:val="0"/>
                <w14:ligatures w14:val="none"/>
              </w:rPr>
            </w:pPr>
          </w:p>
          <w:tbl>
            <w:tblPr>
              <w:tblW w:w="5000" w:type="pct"/>
              <w:tblCellMar>
                <w:left w:w="0" w:type="dxa"/>
                <w:right w:w="0" w:type="dxa"/>
              </w:tblCellMar>
              <w:tblLook w:val="04A0" w:firstRow="1" w:lastRow="0" w:firstColumn="1" w:lastColumn="0" w:noHBand="0" w:noVBand="1"/>
            </w:tblPr>
            <w:tblGrid>
              <w:gridCol w:w="9000"/>
            </w:tblGrid>
            <w:tr w:rsidR="00F94185" w:rsidRPr="00F94185" w14:paraId="1E68E870" w14:textId="77777777">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730"/>
                  </w:tblGrid>
                  <w:tr w:rsidR="00F94185" w:rsidRPr="00F94185" w14:paraId="0A75C04F" w14:textId="77777777">
                    <w:tc>
                      <w:tcPr>
                        <w:tcW w:w="0" w:type="auto"/>
                        <w:tcMar>
                          <w:top w:w="0" w:type="dxa"/>
                          <w:left w:w="135" w:type="dxa"/>
                          <w:bottom w:w="135" w:type="dxa"/>
                          <w:right w:w="135" w:type="dxa"/>
                        </w:tcMar>
                        <w:hideMark/>
                      </w:tcPr>
                      <w:p w14:paraId="71EF7559" w14:textId="77777777" w:rsidR="00F94185" w:rsidRPr="00F94185" w:rsidRDefault="00F94185" w:rsidP="00F94185">
                        <w:pPr>
                          <w:spacing w:after="0" w:line="240" w:lineRule="auto"/>
                          <w:jc w:val="center"/>
                          <w:rPr>
                            <w:rFonts w:ascii="Times New Roman" w:eastAsia="Times New Roman" w:hAnsi="Times New Roman" w:cs="Times New Roman"/>
                            <w:kern w:val="0"/>
                            <w14:ligatures w14:val="none"/>
                          </w:rPr>
                        </w:pPr>
                        <w:r w:rsidRPr="00F94185">
                          <w:rPr>
                            <w:rFonts w:ascii="Times New Roman" w:eastAsia="Times New Roman" w:hAnsi="Times New Roman" w:cs="Times New Roman"/>
                            <w:noProof/>
                            <w:kern w:val="0"/>
                            <w14:ligatures w14:val="none"/>
                          </w:rPr>
                          <w:lastRenderedPageBreak/>
                          <w:drawing>
                            <wp:inline distT="0" distB="0" distL="0" distR="0" wp14:anchorId="3D282ABF" wp14:editId="718C2C41">
                              <wp:extent cx="5372100" cy="4029075"/>
                              <wp:effectExtent l="0" t="0" r="0" b="9525"/>
                              <wp:docPr id="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72100" cy="4029075"/>
                                      </a:xfrm>
                                      <a:prstGeom prst="rect">
                                        <a:avLst/>
                                      </a:prstGeom>
                                      <a:noFill/>
                                      <a:ln>
                                        <a:noFill/>
                                      </a:ln>
                                    </pic:spPr>
                                  </pic:pic>
                                </a:graphicData>
                              </a:graphic>
                            </wp:inline>
                          </w:drawing>
                        </w:r>
                      </w:p>
                    </w:tc>
                  </w:tr>
                  <w:tr w:rsidR="00F94185" w:rsidRPr="00F94185" w14:paraId="7F709234" w14:textId="77777777">
                    <w:tc>
                      <w:tcPr>
                        <w:tcW w:w="8460" w:type="dxa"/>
                        <w:tcMar>
                          <w:top w:w="0" w:type="dxa"/>
                          <w:left w:w="135" w:type="dxa"/>
                          <w:bottom w:w="0" w:type="dxa"/>
                          <w:right w:w="135" w:type="dxa"/>
                        </w:tcMar>
                        <w:hideMark/>
                      </w:tcPr>
                      <w:p w14:paraId="625F5C9B" w14:textId="77777777" w:rsidR="00F94185" w:rsidRPr="00F94185" w:rsidRDefault="00F94185" w:rsidP="00F94185">
                        <w:pPr>
                          <w:spacing w:after="0" w:line="240" w:lineRule="auto"/>
                          <w:jc w:val="center"/>
                          <w:rPr>
                            <w:rFonts w:ascii="Times New Roman" w:eastAsia="Times New Roman" w:hAnsi="Times New Roman" w:cs="Times New Roman"/>
                            <w:kern w:val="0"/>
                            <w14:ligatures w14:val="none"/>
                          </w:rPr>
                        </w:pPr>
                      </w:p>
                    </w:tc>
                  </w:tr>
                </w:tbl>
                <w:p w14:paraId="1CA5C450" w14:textId="77777777" w:rsidR="00F94185" w:rsidRPr="00F94185" w:rsidRDefault="00F94185" w:rsidP="00F94185">
                  <w:pPr>
                    <w:spacing w:after="0" w:line="240" w:lineRule="auto"/>
                    <w:rPr>
                      <w:rFonts w:ascii="Times New Roman" w:eastAsia="Times New Roman" w:hAnsi="Times New Roman" w:cs="Times New Roman"/>
                      <w:kern w:val="0"/>
                      <w14:ligatures w14:val="none"/>
                    </w:rPr>
                  </w:pPr>
                </w:p>
              </w:tc>
            </w:tr>
          </w:tbl>
          <w:p w14:paraId="39A9CD15" w14:textId="77777777" w:rsidR="00F94185" w:rsidRPr="00F94185" w:rsidRDefault="00F94185" w:rsidP="00F94185">
            <w:pPr>
              <w:spacing w:after="0" w:line="240" w:lineRule="auto"/>
              <w:rPr>
                <w:rFonts w:ascii="Arial" w:eastAsia="Times New Roman" w:hAnsi="Arial" w:cs="Arial"/>
                <w:vanish/>
                <w:color w:val="222222"/>
                <w:kern w:val="0"/>
                <w14:ligatures w14:val="none"/>
              </w:rPr>
            </w:pPr>
          </w:p>
          <w:tbl>
            <w:tblPr>
              <w:tblW w:w="5000" w:type="pct"/>
              <w:tblCellMar>
                <w:left w:w="0" w:type="dxa"/>
                <w:right w:w="0" w:type="dxa"/>
              </w:tblCellMar>
              <w:tblLook w:val="04A0" w:firstRow="1" w:lastRow="0" w:firstColumn="1" w:lastColumn="0" w:noHBand="0" w:noVBand="1"/>
            </w:tblPr>
            <w:tblGrid>
              <w:gridCol w:w="9000"/>
            </w:tblGrid>
            <w:tr w:rsidR="00F94185" w:rsidRPr="00F94185" w14:paraId="20DE77E6"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F94185" w:rsidRPr="00F94185" w14:paraId="6203CCD6" w14:textId="77777777">
                    <w:tc>
                      <w:tcPr>
                        <w:tcW w:w="0" w:type="auto"/>
                        <w:tcMar>
                          <w:top w:w="0" w:type="dxa"/>
                          <w:left w:w="270" w:type="dxa"/>
                          <w:bottom w:w="135" w:type="dxa"/>
                          <w:right w:w="270" w:type="dxa"/>
                        </w:tcMar>
                        <w:hideMark/>
                      </w:tcPr>
                      <w:p w14:paraId="422D618A" w14:textId="77777777" w:rsidR="00F94185" w:rsidRPr="00F94185" w:rsidRDefault="00F94185" w:rsidP="00F94185">
                        <w:pPr>
                          <w:spacing w:before="150" w:after="150" w:line="360" w:lineRule="atLeast"/>
                          <w:jc w:val="center"/>
                          <w:rPr>
                            <w:rFonts w:ascii="Helvetica" w:eastAsia="Times New Roman" w:hAnsi="Helvetica" w:cs="Helvetica"/>
                            <w:color w:val="202020"/>
                            <w:kern w:val="0"/>
                            <w14:ligatures w14:val="none"/>
                          </w:rPr>
                        </w:pPr>
                        <w:r w:rsidRPr="00F94185">
                          <w:rPr>
                            <w:rFonts w:ascii="Helvetica" w:eastAsia="Times New Roman" w:hAnsi="Helvetica" w:cs="Helvetica"/>
                            <w:b/>
                            <w:bCs/>
                            <w:i/>
                            <w:iCs/>
                            <w:color w:val="202020"/>
                            <w:kern w:val="0"/>
                            <w14:ligatures w14:val="none"/>
                          </w:rPr>
                          <w:t>“Do not neglect to do good and to share what you have, for such sacrifices are pleasing to God.” Hebrews 13:16</w:t>
                        </w:r>
                      </w:p>
                    </w:tc>
                  </w:tr>
                </w:tbl>
                <w:p w14:paraId="46D6288D" w14:textId="77777777" w:rsidR="00F94185" w:rsidRPr="00F94185" w:rsidRDefault="00F94185" w:rsidP="00F94185">
                  <w:pPr>
                    <w:spacing w:after="0" w:line="240" w:lineRule="auto"/>
                    <w:rPr>
                      <w:rFonts w:ascii="Times New Roman" w:eastAsia="Times New Roman" w:hAnsi="Times New Roman" w:cs="Times New Roman"/>
                      <w:kern w:val="0"/>
                      <w14:ligatures w14:val="none"/>
                    </w:rPr>
                  </w:pPr>
                </w:p>
              </w:tc>
            </w:tr>
          </w:tbl>
          <w:p w14:paraId="11AA81C2" w14:textId="77777777" w:rsidR="00F94185" w:rsidRPr="00F94185" w:rsidRDefault="00F94185" w:rsidP="00F94185">
            <w:pPr>
              <w:spacing w:after="0" w:line="240" w:lineRule="auto"/>
              <w:rPr>
                <w:rFonts w:ascii="Arial" w:eastAsia="Times New Roman" w:hAnsi="Arial" w:cs="Arial"/>
                <w:vanish/>
                <w:color w:val="222222"/>
                <w:kern w:val="0"/>
                <w14:ligatures w14:val="none"/>
              </w:rPr>
            </w:pPr>
          </w:p>
          <w:tbl>
            <w:tblPr>
              <w:tblW w:w="5000" w:type="pct"/>
              <w:tblCellMar>
                <w:left w:w="0" w:type="dxa"/>
                <w:right w:w="0" w:type="dxa"/>
              </w:tblCellMar>
              <w:tblLook w:val="04A0" w:firstRow="1" w:lastRow="0" w:firstColumn="1" w:lastColumn="0" w:noHBand="0" w:noVBand="1"/>
            </w:tblPr>
            <w:tblGrid>
              <w:gridCol w:w="9000"/>
            </w:tblGrid>
            <w:tr w:rsidR="00F94185" w:rsidRPr="00F94185" w14:paraId="34F619C2"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F94185" w:rsidRPr="00F94185" w14:paraId="2BAF9CB4" w14:textId="77777777">
                    <w:tc>
                      <w:tcPr>
                        <w:tcW w:w="0" w:type="auto"/>
                        <w:tcMar>
                          <w:top w:w="0" w:type="dxa"/>
                          <w:left w:w="270" w:type="dxa"/>
                          <w:bottom w:w="135" w:type="dxa"/>
                          <w:right w:w="270" w:type="dxa"/>
                        </w:tcMar>
                        <w:hideMark/>
                      </w:tcPr>
                      <w:p w14:paraId="5540A2BA" w14:textId="77777777" w:rsidR="00F94185" w:rsidRPr="00F94185" w:rsidRDefault="00F94185" w:rsidP="00F94185">
                        <w:pPr>
                          <w:spacing w:before="150" w:after="150" w:line="360" w:lineRule="atLeast"/>
                          <w:rPr>
                            <w:rFonts w:ascii="Helvetica" w:eastAsia="Times New Roman" w:hAnsi="Helvetica" w:cs="Helvetica"/>
                            <w:color w:val="202020"/>
                            <w:kern w:val="0"/>
                            <w14:ligatures w14:val="none"/>
                          </w:rPr>
                        </w:pPr>
                        <w:r w:rsidRPr="00F94185">
                          <w:rPr>
                            <w:rFonts w:ascii="Helvetica" w:eastAsia="Times New Roman" w:hAnsi="Helvetica" w:cs="Helvetica"/>
                            <w:color w:val="202020"/>
                            <w:kern w:val="0"/>
                            <w14:ligatures w14:val="none"/>
                          </w:rPr>
                          <w:t>Besides outreach in our village, we also got wrapped up in serving at our city church with our annual Christmas Cantata which reaches our city with the Christmas story in a creative production!  All of us chipped in in one way or another and got busy serving and loving Jinja for Jesus!  By the time Christmas rolled around, we realized we hadn’t had a single day at home for over 4 weeks straight. Christmas Day became our rest! </w:t>
                        </w:r>
                        <w:r w:rsidRPr="00F94185">
                          <w:rPr>
                            <w:rFonts w:ascii="Helvetica" w:eastAsia="Times New Roman" w:hAnsi="Helvetica" w:cs="Helvetica"/>
                            <w:color w:val="008000"/>
                            <w:kern w:val="0"/>
                            <w14:ligatures w14:val="none"/>
                          </w:rPr>
                          <w:t>How appropriate to rest in our Savior. </w:t>
                        </w:r>
                        <w:r w:rsidRPr="00F94185">
                          <w:rPr>
                            <w:rFonts w:ascii="Helvetica" w:eastAsia="Times New Roman" w:hAnsi="Helvetica" w:cs="Helvetica"/>
                            <w:color w:val="202020"/>
                            <w:kern w:val="0"/>
                            <w14:ligatures w14:val="none"/>
                          </w:rPr>
                          <w:t>We enjoyed being home and together for a few days! When January came, we celebrated Aiden’s 16th birthday with a quick trip to our favorite Ugandan game park where we tried to refresh and got to see hyenas for the first time in the wild. It was right back to school and ministry when we returned—back to business! </w:t>
                        </w:r>
                      </w:p>
                    </w:tc>
                  </w:tr>
                </w:tbl>
                <w:p w14:paraId="0B1B64C9" w14:textId="77777777" w:rsidR="00F94185" w:rsidRPr="00F94185" w:rsidRDefault="00F94185" w:rsidP="00F94185">
                  <w:pPr>
                    <w:spacing w:after="0" w:line="240" w:lineRule="auto"/>
                    <w:rPr>
                      <w:rFonts w:ascii="Times New Roman" w:eastAsia="Times New Roman" w:hAnsi="Times New Roman" w:cs="Times New Roman"/>
                      <w:kern w:val="0"/>
                      <w14:ligatures w14:val="none"/>
                    </w:rPr>
                  </w:pPr>
                </w:p>
              </w:tc>
            </w:tr>
          </w:tbl>
          <w:p w14:paraId="6046FDCB" w14:textId="77777777" w:rsidR="00F94185" w:rsidRPr="00F94185" w:rsidRDefault="00F94185" w:rsidP="00F94185">
            <w:pPr>
              <w:spacing w:after="0" w:line="240" w:lineRule="auto"/>
              <w:rPr>
                <w:rFonts w:ascii="Arial" w:eastAsia="Times New Roman" w:hAnsi="Arial" w:cs="Arial"/>
                <w:vanish/>
                <w:color w:val="222222"/>
                <w:kern w:val="0"/>
                <w14:ligatures w14:val="none"/>
              </w:rPr>
            </w:pPr>
          </w:p>
          <w:tbl>
            <w:tblPr>
              <w:tblW w:w="5000" w:type="pct"/>
              <w:tblCellMar>
                <w:left w:w="0" w:type="dxa"/>
                <w:right w:w="0" w:type="dxa"/>
              </w:tblCellMar>
              <w:tblLook w:val="04A0" w:firstRow="1" w:lastRow="0" w:firstColumn="1" w:lastColumn="0" w:noHBand="0" w:noVBand="1"/>
            </w:tblPr>
            <w:tblGrid>
              <w:gridCol w:w="9000"/>
            </w:tblGrid>
            <w:tr w:rsidR="00F94185" w:rsidRPr="00F94185" w14:paraId="7EEC6E7B"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F94185" w:rsidRPr="00F94185" w14:paraId="2B0EF19D" w14:textId="77777777">
                    <w:tc>
                      <w:tcPr>
                        <w:tcW w:w="0" w:type="auto"/>
                        <w:tcMar>
                          <w:top w:w="0" w:type="dxa"/>
                          <w:left w:w="135" w:type="dxa"/>
                          <w:bottom w:w="0" w:type="dxa"/>
                          <w:right w:w="135" w:type="dxa"/>
                        </w:tcMar>
                        <w:hideMark/>
                      </w:tcPr>
                      <w:p w14:paraId="1E83382E" w14:textId="77777777" w:rsidR="00F94185" w:rsidRPr="00F94185" w:rsidRDefault="00F94185" w:rsidP="00F94185">
                        <w:pPr>
                          <w:spacing w:after="0" w:line="240" w:lineRule="auto"/>
                          <w:jc w:val="center"/>
                          <w:rPr>
                            <w:rFonts w:ascii="Times New Roman" w:eastAsia="Times New Roman" w:hAnsi="Times New Roman" w:cs="Times New Roman"/>
                            <w:kern w:val="0"/>
                            <w14:ligatures w14:val="none"/>
                          </w:rPr>
                        </w:pPr>
                        <w:r w:rsidRPr="00F94185">
                          <w:rPr>
                            <w:rFonts w:ascii="Times New Roman" w:eastAsia="Times New Roman" w:hAnsi="Times New Roman" w:cs="Times New Roman"/>
                            <w:noProof/>
                            <w:kern w:val="0"/>
                            <w14:ligatures w14:val="none"/>
                          </w:rPr>
                          <w:lastRenderedPageBreak/>
                          <w:drawing>
                            <wp:inline distT="0" distB="0" distL="0" distR="0" wp14:anchorId="229072C7" wp14:editId="40C8C722">
                              <wp:extent cx="5372100" cy="7162800"/>
                              <wp:effectExtent l="0" t="0" r="0" b="0"/>
                              <wp:docPr id="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72100" cy="7162800"/>
                                      </a:xfrm>
                                      <a:prstGeom prst="rect">
                                        <a:avLst/>
                                      </a:prstGeom>
                                      <a:noFill/>
                                      <a:ln>
                                        <a:noFill/>
                                      </a:ln>
                                    </pic:spPr>
                                  </pic:pic>
                                </a:graphicData>
                              </a:graphic>
                            </wp:inline>
                          </w:drawing>
                        </w:r>
                      </w:p>
                    </w:tc>
                  </w:tr>
                </w:tbl>
                <w:p w14:paraId="7757D0A6" w14:textId="77777777" w:rsidR="00F94185" w:rsidRPr="00F94185" w:rsidRDefault="00F94185" w:rsidP="00F94185">
                  <w:pPr>
                    <w:spacing w:after="0" w:line="240" w:lineRule="auto"/>
                    <w:rPr>
                      <w:rFonts w:ascii="Times New Roman" w:eastAsia="Times New Roman" w:hAnsi="Times New Roman" w:cs="Times New Roman"/>
                      <w:kern w:val="0"/>
                      <w14:ligatures w14:val="none"/>
                    </w:rPr>
                  </w:pPr>
                </w:p>
              </w:tc>
            </w:tr>
          </w:tbl>
          <w:p w14:paraId="4F576064" w14:textId="77777777" w:rsidR="00F94185" w:rsidRPr="00F94185" w:rsidRDefault="00F94185" w:rsidP="00F94185">
            <w:pPr>
              <w:spacing w:after="0" w:line="240" w:lineRule="auto"/>
              <w:rPr>
                <w:rFonts w:ascii="Arial" w:eastAsia="Times New Roman" w:hAnsi="Arial" w:cs="Arial"/>
                <w:vanish/>
                <w:color w:val="222222"/>
                <w:kern w:val="0"/>
                <w14:ligatures w14:val="none"/>
              </w:rPr>
            </w:pPr>
          </w:p>
          <w:tbl>
            <w:tblPr>
              <w:tblW w:w="5000" w:type="pct"/>
              <w:tblCellMar>
                <w:left w:w="0" w:type="dxa"/>
                <w:right w:w="0" w:type="dxa"/>
              </w:tblCellMar>
              <w:tblLook w:val="04A0" w:firstRow="1" w:lastRow="0" w:firstColumn="1" w:lastColumn="0" w:noHBand="0" w:noVBand="1"/>
            </w:tblPr>
            <w:tblGrid>
              <w:gridCol w:w="9000"/>
            </w:tblGrid>
            <w:tr w:rsidR="00F94185" w:rsidRPr="00F94185" w14:paraId="5BBED716"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F94185" w:rsidRPr="00F94185" w14:paraId="02CD688A" w14:textId="77777777">
                    <w:tc>
                      <w:tcPr>
                        <w:tcW w:w="0" w:type="auto"/>
                        <w:tcMar>
                          <w:top w:w="0" w:type="dxa"/>
                          <w:left w:w="270" w:type="dxa"/>
                          <w:bottom w:w="135" w:type="dxa"/>
                          <w:right w:w="270" w:type="dxa"/>
                        </w:tcMar>
                        <w:hideMark/>
                      </w:tcPr>
                      <w:p w14:paraId="6619B1F8" w14:textId="77777777" w:rsidR="00F94185" w:rsidRPr="00F94185" w:rsidRDefault="00F94185" w:rsidP="00F94185">
                        <w:pPr>
                          <w:spacing w:before="150" w:after="150" w:line="360" w:lineRule="atLeast"/>
                          <w:rPr>
                            <w:rFonts w:ascii="Helvetica" w:eastAsia="Times New Roman" w:hAnsi="Helvetica" w:cs="Helvetica"/>
                            <w:color w:val="202020"/>
                            <w:kern w:val="0"/>
                            <w14:ligatures w14:val="none"/>
                          </w:rPr>
                        </w:pPr>
                        <w:r w:rsidRPr="00F94185">
                          <w:rPr>
                            <w:rFonts w:ascii="Helvetica" w:eastAsia="Times New Roman" w:hAnsi="Helvetica" w:cs="Helvetica"/>
                            <w:color w:val="202020"/>
                            <w:kern w:val="0"/>
                            <w14:ligatures w14:val="none"/>
                          </w:rPr>
                          <w:t xml:space="preserve">Eliana had an opportunity for a kids' program through our church in the city (about 20 minutes away in Jinja). </w:t>
                        </w:r>
                        <w:proofErr w:type="gramStart"/>
                        <w:r w:rsidRPr="00F94185">
                          <w:rPr>
                            <w:rFonts w:ascii="Helvetica" w:eastAsia="Times New Roman" w:hAnsi="Helvetica" w:cs="Helvetica"/>
                            <w:color w:val="202020"/>
                            <w:kern w:val="0"/>
                            <w14:ligatures w14:val="none"/>
                          </w:rPr>
                          <w:t>So</w:t>
                        </w:r>
                        <w:proofErr w:type="gramEnd"/>
                        <w:r w:rsidRPr="00F94185">
                          <w:rPr>
                            <w:rFonts w:ascii="Helvetica" w:eastAsia="Times New Roman" w:hAnsi="Helvetica" w:cs="Helvetica"/>
                            <w:color w:val="202020"/>
                            <w:kern w:val="0"/>
                            <w14:ligatures w14:val="none"/>
                          </w:rPr>
                          <w:t xml:space="preserve"> most of December and January we were </w:t>
                        </w:r>
                        <w:r w:rsidRPr="00F94185">
                          <w:rPr>
                            <w:rFonts w:ascii="Helvetica" w:eastAsia="Times New Roman" w:hAnsi="Helvetica" w:cs="Helvetica"/>
                            <w:color w:val="202020"/>
                            <w:kern w:val="0"/>
                            <w14:ligatures w14:val="none"/>
                          </w:rPr>
                          <w:lastRenderedPageBreak/>
                          <w:t xml:space="preserve">dropping her off there and picking her up in the evening. The children of our church did a marvelous production called, “Born </w:t>
                        </w:r>
                        <w:proofErr w:type="gramStart"/>
                        <w:r w:rsidRPr="00F94185">
                          <w:rPr>
                            <w:rFonts w:ascii="Helvetica" w:eastAsia="Times New Roman" w:hAnsi="Helvetica" w:cs="Helvetica"/>
                            <w:color w:val="202020"/>
                            <w:kern w:val="0"/>
                            <w14:ligatures w14:val="none"/>
                          </w:rPr>
                          <w:t>For</w:t>
                        </w:r>
                        <w:proofErr w:type="gramEnd"/>
                        <w:r w:rsidRPr="00F94185">
                          <w:rPr>
                            <w:rFonts w:ascii="Helvetica" w:eastAsia="Times New Roman" w:hAnsi="Helvetica" w:cs="Helvetica"/>
                            <w:color w:val="202020"/>
                            <w:kern w:val="0"/>
                            <w14:ligatures w14:val="none"/>
                          </w:rPr>
                          <w:t xml:space="preserve"> This” highlighting Queen Esther’s story and our own calling and responsibility to it!  It was beautifully done and such a gift to so many!  Eliana was a dancer in a few of the songs and is really coming out of her shell and finding her talents! We celebrated her 11th birthday on </w:t>
                        </w:r>
                        <w:proofErr w:type="gramStart"/>
                        <w:r w:rsidRPr="00F94185">
                          <w:rPr>
                            <w:rFonts w:ascii="Helvetica" w:eastAsia="Times New Roman" w:hAnsi="Helvetica" w:cs="Helvetica"/>
                            <w:color w:val="202020"/>
                            <w:kern w:val="0"/>
                            <w14:ligatures w14:val="none"/>
                          </w:rPr>
                          <w:t>the February</w:t>
                        </w:r>
                        <w:proofErr w:type="gramEnd"/>
                        <w:r w:rsidRPr="00F94185">
                          <w:rPr>
                            <w:rFonts w:ascii="Helvetica" w:eastAsia="Times New Roman" w:hAnsi="Helvetica" w:cs="Helvetica"/>
                            <w:color w:val="202020"/>
                            <w:kern w:val="0"/>
                            <w14:ligatures w14:val="none"/>
                          </w:rPr>
                          <w:t xml:space="preserve"> 5th with her </w:t>
                        </w:r>
                        <w:proofErr w:type="gramStart"/>
                        <w:r w:rsidRPr="00F94185">
                          <w:rPr>
                            <w:rFonts w:ascii="Helvetica" w:eastAsia="Times New Roman" w:hAnsi="Helvetica" w:cs="Helvetica"/>
                            <w:color w:val="202020"/>
                            <w:kern w:val="0"/>
                            <w14:ligatures w14:val="none"/>
                          </w:rPr>
                          <w:t>first ever</w:t>
                        </w:r>
                        <w:proofErr w:type="gramEnd"/>
                        <w:r w:rsidRPr="00F94185">
                          <w:rPr>
                            <w:rFonts w:ascii="Helvetica" w:eastAsia="Times New Roman" w:hAnsi="Helvetica" w:cs="Helvetica"/>
                            <w:color w:val="202020"/>
                            <w:kern w:val="0"/>
                            <w14:ligatures w14:val="none"/>
                          </w:rPr>
                          <w:t xml:space="preserve"> birthday bash with friends. She’s really made some sweet friendships through our church!  We thank God!</w:t>
                        </w:r>
                      </w:p>
                    </w:tc>
                  </w:tr>
                </w:tbl>
                <w:p w14:paraId="1D3029C3" w14:textId="77777777" w:rsidR="00F94185" w:rsidRPr="00F94185" w:rsidRDefault="00F94185" w:rsidP="00F94185">
                  <w:pPr>
                    <w:spacing w:after="0" w:line="240" w:lineRule="auto"/>
                    <w:rPr>
                      <w:rFonts w:ascii="Times New Roman" w:eastAsia="Times New Roman" w:hAnsi="Times New Roman" w:cs="Times New Roman"/>
                      <w:kern w:val="0"/>
                      <w14:ligatures w14:val="none"/>
                    </w:rPr>
                  </w:pPr>
                </w:p>
              </w:tc>
            </w:tr>
          </w:tbl>
          <w:p w14:paraId="434E4F25" w14:textId="77777777" w:rsidR="00F94185" w:rsidRPr="00F94185" w:rsidRDefault="00F94185" w:rsidP="00F94185">
            <w:pPr>
              <w:spacing w:after="0" w:line="240" w:lineRule="auto"/>
              <w:rPr>
                <w:rFonts w:ascii="Arial" w:eastAsia="Times New Roman" w:hAnsi="Arial" w:cs="Arial"/>
                <w:vanish/>
                <w:color w:val="222222"/>
                <w:kern w:val="0"/>
                <w14:ligatures w14:val="none"/>
              </w:rPr>
            </w:pPr>
          </w:p>
          <w:tbl>
            <w:tblPr>
              <w:tblW w:w="5000" w:type="pct"/>
              <w:tblCellMar>
                <w:left w:w="0" w:type="dxa"/>
                <w:right w:w="0" w:type="dxa"/>
              </w:tblCellMar>
              <w:tblLook w:val="04A0" w:firstRow="1" w:lastRow="0" w:firstColumn="1" w:lastColumn="0" w:noHBand="0" w:noVBand="1"/>
            </w:tblPr>
            <w:tblGrid>
              <w:gridCol w:w="9000"/>
            </w:tblGrid>
            <w:tr w:rsidR="00F94185" w:rsidRPr="00F94185" w14:paraId="1248CAA0" w14:textId="77777777">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730"/>
                  </w:tblGrid>
                  <w:tr w:rsidR="00F94185" w:rsidRPr="00F94185" w14:paraId="4296B63B" w14:textId="77777777">
                    <w:tc>
                      <w:tcPr>
                        <w:tcW w:w="0" w:type="auto"/>
                        <w:tcMar>
                          <w:top w:w="0" w:type="dxa"/>
                          <w:left w:w="135" w:type="dxa"/>
                          <w:bottom w:w="135" w:type="dxa"/>
                          <w:right w:w="135" w:type="dxa"/>
                        </w:tcMar>
                        <w:hideMark/>
                      </w:tcPr>
                      <w:p w14:paraId="2E3F045A" w14:textId="77777777" w:rsidR="00F94185" w:rsidRPr="00F94185" w:rsidRDefault="00F94185" w:rsidP="00F94185">
                        <w:pPr>
                          <w:spacing w:after="0" w:line="240" w:lineRule="auto"/>
                          <w:jc w:val="center"/>
                          <w:rPr>
                            <w:rFonts w:ascii="Times New Roman" w:eastAsia="Times New Roman" w:hAnsi="Times New Roman" w:cs="Times New Roman"/>
                            <w:kern w:val="0"/>
                            <w14:ligatures w14:val="none"/>
                          </w:rPr>
                        </w:pPr>
                        <w:r w:rsidRPr="00F94185">
                          <w:rPr>
                            <w:rFonts w:ascii="Times New Roman" w:eastAsia="Times New Roman" w:hAnsi="Times New Roman" w:cs="Times New Roman"/>
                            <w:noProof/>
                            <w:kern w:val="0"/>
                            <w14:ligatures w14:val="none"/>
                          </w:rPr>
                          <w:drawing>
                            <wp:inline distT="0" distB="0" distL="0" distR="0" wp14:anchorId="23CDB21D" wp14:editId="2673BA8F">
                              <wp:extent cx="5372100" cy="4029075"/>
                              <wp:effectExtent l="0" t="0" r="0" b="9525"/>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72100" cy="4029075"/>
                                      </a:xfrm>
                                      <a:prstGeom prst="rect">
                                        <a:avLst/>
                                      </a:prstGeom>
                                      <a:noFill/>
                                      <a:ln>
                                        <a:noFill/>
                                      </a:ln>
                                    </pic:spPr>
                                  </pic:pic>
                                </a:graphicData>
                              </a:graphic>
                            </wp:inline>
                          </w:drawing>
                        </w:r>
                      </w:p>
                    </w:tc>
                  </w:tr>
                  <w:tr w:rsidR="00F94185" w:rsidRPr="00F94185" w14:paraId="7E6D9F11" w14:textId="77777777">
                    <w:tc>
                      <w:tcPr>
                        <w:tcW w:w="8460" w:type="dxa"/>
                        <w:tcMar>
                          <w:top w:w="0" w:type="dxa"/>
                          <w:left w:w="135" w:type="dxa"/>
                          <w:bottom w:w="0" w:type="dxa"/>
                          <w:right w:w="135" w:type="dxa"/>
                        </w:tcMar>
                        <w:hideMark/>
                      </w:tcPr>
                      <w:p w14:paraId="2AD9BE7E" w14:textId="77777777" w:rsidR="00F94185" w:rsidRPr="00F94185" w:rsidRDefault="00F94185" w:rsidP="00F94185">
                        <w:pPr>
                          <w:spacing w:after="0" w:line="240" w:lineRule="auto"/>
                          <w:jc w:val="center"/>
                          <w:rPr>
                            <w:rFonts w:ascii="Times New Roman" w:eastAsia="Times New Roman" w:hAnsi="Times New Roman" w:cs="Times New Roman"/>
                            <w:kern w:val="0"/>
                            <w14:ligatures w14:val="none"/>
                          </w:rPr>
                        </w:pPr>
                      </w:p>
                    </w:tc>
                  </w:tr>
                </w:tbl>
                <w:p w14:paraId="4E7C5153" w14:textId="77777777" w:rsidR="00F94185" w:rsidRPr="00F94185" w:rsidRDefault="00F94185" w:rsidP="00F94185">
                  <w:pPr>
                    <w:spacing w:after="0" w:line="240" w:lineRule="auto"/>
                    <w:rPr>
                      <w:rFonts w:ascii="Times New Roman" w:eastAsia="Times New Roman" w:hAnsi="Times New Roman" w:cs="Times New Roman"/>
                      <w:kern w:val="0"/>
                      <w14:ligatures w14:val="none"/>
                    </w:rPr>
                  </w:pPr>
                </w:p>
              </w:tc>
            </w:tr>
          </w:tbl>
          <w:p w14:paraId="0D921E11" w14:textId="77777777" w:rsidR="00F94185" w:rsidRPr="00F94185" w:rsidRDefault="00F94185" w:rsidP="00F94185">
            <w:pPr>
              <w:spacing w:after="0" w:line="240" w:lineRule="auto"/>
              <w:rPr>
                <w:rFonts w:ascii="Arial" w:eastAsia="Times New Roman" w:hAnsi="Arial" w:cs="Arial"/>
                <w:vanish/>
                <w:color w:val="222222"/>
                <w:kern w:val="0"/>
                <w14:ligatures w14:val="none"/>
              </w:rPr>
            </w:pPr>
          </w:p>
          <w:tbl>
            <w:tblPr>
              <w:tblW w:w="5000" w:type="pct"/>
              <w:tblCellMar>
                <w:left w:w="0" w:type="dxa"/>
                <w:right w:w="0" w:type="dxa"/>
              </w:tblCellMar>
              <w:tblLook w:val="04A0" w:firstRow="1" w:lastRow="0" w:firstColumn="1" w:lastColumn="0" w:noHBand="0" w:noVBand="1"/>
            </w:tblPr>
            <w:tblGrid>
              <w:gridCol w:w="9000"/>
            </w:tblGrid>
            <w:tr w:rsidR="00F94185" w:rsidRPr="00F94185" w14:paraId="285C5FA4"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F94185" w:rsidRPr="00F94185" w14:paraId="1C0353B0" w14:textId="77777777">
                    <w:tc>
                      <w:tcPr>
                        <w:tcW w:w="0" w:type="auto"/>
                        <w:tcMar>
                          <w:top w:w="0" w:type="dxa"/>
                          <w:left w:w="135" w:type="dxa"/>
                          <w:bottom w:w="0" w:type="dxa"/>
                          <w:right w:w="135" w:type="dxa"/>
                        </w:tcMar>
                        <w:hideMark/>
                      </w:tcPr>
                      <w:p w14:paraId="39981FA8" w14:textId="77777777" w:rsidR="00F94185" w:rsidRPr="00F94185" w:rsidRDefault="00F94185" w:rsidP="00F94185">
                        <w:pPr>
                          <w:spacing w:after="0" w:line="240" w:lineRule="auto"/>
                          <w:jc w:val="center"/>
                          <w:rPr>
                            <w:rFonts w:ascii="Times New Roman" w:eastAsia="Times New Roman" w:hAnsi="Times New Roman" w:cs="Times New Roman"/>
                            <w:kern w:val="0"/>
                            <w14:ligatures w14:val="none"/>
                          </w:rPr>
                        </w:pPr>
                        <w:r w:rsidRPr="00F94185">
                          <w:rPr>
                            <w:rFonts w:ascii="Times New Roman" w:eastAsia="Times New Roman" w:hAnsi="Times New Roman" w:cs="Times New Roman"/>
                            <w:noProof/>
                            <w:kern w:val="0"/>
                            <w14:ligatures w14:val="none"/>
                          </w:rPr>
                          <w:lastRenderedPageBreak/>
                          <w:drawing>
                            <wp:inline distT="0" distB="0" distL="0" distR="0" wp14:anchorId="410DCA73" wp14:editId="283C2567">
                              <wp:extent cx="5372100" cy="4029075"/>
                              <wp:effectExtent l="0" t="0" r="0" b="9525"/>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72100" cy="4029075"/>
                                      </a:xfrm>
                                      <a:prstGeom prst="rect">
                                        <a:avLst/>
                                      </a:prstGeom>
                                      <a:noFill/>
                                      <a:ln>
                                        <a:noFill/>
                                      </a:ln>
                                    </pic:spPr>
                                  </pic:pic>
                                </a:graphicData>
                              </a:graphic>
                            </wp:inline>
                          </w:drawing>
                        </w:r>
                      </w:p>
                    </w:tc>
                  </w:tr>
                </w:tbl>
                <w:p w14:paraId="46AE50BE" w14:textId="77777777" w:rsidR="00F94185" w:rsidRPr="00F94185" w:rsidRDefault="00F94185" w:rsidP="00F94185">
                  <w:pPr>
                    <w:spacing w:after="0" w:line="240" w:lineRule="auto"/>
                    <w:rPr>
                      <w:rFonts w:ascii="Times New Roman" w:eastAsia="Times New Roman" w:hAnsi="Times New Roman" w:cs="Times New Roman"/>
                      <w:kern w:val="0"/>
                      <w14:ligatures w14:val="none"/>
                    </w:rPr>
                  </w:pPr>
                </w:p>
              </w:tc>
            </w:tr>
          </w:tbl>
          <w:p w14:paraId="7ACDEF84" w14:textId="77777777" w:rsidR="00F94185" w:rsidRPr="00F94185" w:rsidRDefault="00F94185" w:rsidP="00F94185">
            <w:pPr>
              <w:spacing w:after="0" w:line="240" w:lineRule="auto"/>
              <w:rPr>
                <w:rFonts w:ascii="Arial" w:eastAsia="Times New Roman" w:hAnsi="Arial" w:cs="Arial"/>
                <w:vanish/>
                <w:color w:val="222222"/>
                <w:kern w:val="0"/>
                <w14:ligatures w14:val="none"/>
              </w:rPr>
            </w:pPr>
          </w:p>
          <w:tbl>
            <w:tblPr>
              <w:tblW w:w="5000" w:type="pct"/>
              <w:tblCellMar>
                <w:left w:w="0" w:type="dxa"/>
                <w:right w:w="0" w:type="dxa"/>
              </w:tblCellMar>
              <w:tblLook w:val="04A0" w:firstRow="1" w:lastRow="0" w:firstColumn="1" w:lastColumn="0" w:noHBand="0" w:noVBand="1"/>
            </w:tblPr>
            <w:tblGrid>
              <w:gridCol w:w="9000"/>
            </w:tblGrid>
            <w:tr w:rsidR="00F94185" w:rsidRPr="00F94185" w14:paraId="16135E69"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F94185" w:rsidRPr="00F94185" w14:paraId="178D595A" w14:textId="77777777">
                    <w:tc>
                      <w:tcPr>
                        <w:tcW w:w="0" w:type="auto"/>
                        <w:tcMar>
                          <w:top w:w="0" w:type="dxa"/>
                          <w:left w:w="270" w:type="dxa"/>
                          <w:bottom w:w="135" w:type="dxa"/>
                          <w:right w:w="270" w:type="dxa"/>
                        </w:tcMar>
                        <w:hideMark/>
                      </w:tcPr>
                      <w:p w14:paraId="496A8C18" w14:textId="77777777" w:rsidR="00F94185" w:rsidRPr="00F94185" w:rsidRDefault="00F94185" w:rsidP="00F94185">
                        <w:pPr>
                          <w:spacing w:before="150" w:after="150" w:line="360" w:lineRule="atLeast"/>
                          <w:rPr>
                            <w:rFonts w:ascii="Helvetica" w:eastAsia="Times New Roman" w:hAnsi="Helvetica" w:cs="Helvetica"/>
                            <w:color w:val="202020"/>
                            <w:kern w:val="0"/>
                            <w14:ligatures w14:val="none"/>
                          </w:rPr>
                        </w:pPr>
                        <w:r w:rsidRPr="00F94185">
                          <w:rPr>
                            <w:rFonts w:ascii="Helvetica" w:eastAsia="Times New Roman" w:hAnsi="Helvetica" w:cs="Helvetica"/>
                            <w:color w:val="202020"/>
                            <w:kern w:val="0"/>
                            <w14:ligatures w14:val="none"/>
                          </w:rPr>
                          <w:t xml:space="preserve">We were hit by extreme heat by about the time our Michigan friends were struck by extreme cold in January. We nearly ran out of water; neighbors even hired the fire brigade to bring in water to fill their tanks. Just when ours were drying up and we were getting ready to spend an exorbitant price </w:t>
                        </w:r>
                        <w:proofErr w:type="gramStart"/>
                        <w:r w:rsidRPr="00F94185">
                          <w:rPr>
                            <w:rFonts w:ascii="Helvetica" w:eastAsia="Times New Roman" w:hAnsi="Helvetica" w:cs="Helvetica"/>
                            <w:color w:val="202020"/>
                            <w:kern w:val="0"/>
                            <w14:ligatures w14:val="none"/>
                          </w:rPr>
                          <w:t>for</w:t>
                        </w:r>
                        <w:proofErr w:type="gramEnd"/>
                        <w:r w:rsidRPr="00F94185">
                          <w:rPr>
                            <w:rFonts w:ascii="Helvetica" w:eastAsia="Times New Roman" w:hAnsi="Helvetica" w:cs="Helvetica"/>
                            <w:color w:val="202020"/>
                            <w:kern w:val="0"/>
                            <w14:ligatures w14:val="none"/>
                          </w:rPr>
                          <w:t xml:space="preserve"> the gift of water, the sky cracked open for the first time in over 2 months and we all rejoiced at the filling of the tanks, not to mention the reduced temperatures. The early mornings with rain always remind us of autumn in Mackinaw or Carp Lake!  It’s been a refresher! And by now, we are used to the hot, dry seasons and the life-giving rainy seasons.</w:t>
                        </w:r>
                      </w:p>
                    </w:tc>
                  </w:tr>
                </w:tbl>
                <w:p w14:paraId="24A98300" w14:textId="77777777" w:rsidR="00F94185" w:rsidRPr="00F94185" w:rsidRDefault="00F94185" w:rsidP="00F94185">
                  <w:pPr>
                    <w:spacing w:after="0" w:line="240" w:lineRule="auto"/>
                    <w:rPr>
                      <w:rFonts w:ascii="Times New Roman" w:eastAsia="Times New Roman" w:hAnsi="Times New Roman" w:cs="Times New Roman"/>
                      <w:kern w:val="0"/>
                      <w14:ligatures w14:val="none"/>
                    </w:rPr>
                  </w:pPr>
                </w:p>
              </w:tc>
            </w:tr>
          </w:tbl>
          <w:p w14:paraId="00199998" w14:textId="77777777" w:rsidR="00F94185" w:rsidRPr="00F94185" w:rsidRDefault="00F94185" w:rsidP="00F94185">
            <w:pPr>
              <w:spacing w:after="0" w:line="240" w:lineRule="auto"/>
              <w:rPr>
                <w:rFonts w:ascii="Arial" w:eastAsia="Times New Roman" w:hAnsi="Arial" w:cs="Arial"/>
                <w:vanish/>
                <w:color w:val="222222"/>
                <w:kern w:val="0"/>
                <w14:ligatures w14:val="none"/>
              </w:rPr>
            </w:pPr>
          </w:p>
          <w:tbl>
            <w:tblPr>
              <w:tblW w:w="5000" w:type="pct"/>
              <w:tblCellMar>
                <w:left w:w="0" w:type="dxa"/>
                <w:right w:w="0" w:type="dxa"/>
              </w:tblCellMar>
              <w:tblLook w:val="04A0" w:firstRow="1" w:lastRow="0" w:firstColumn="1" w:lastColumn="0" w:noHBand="0" w:noVBand="1"/>
            </w:tblPr>
            <w:tblGrid>
              <w:gridCol w:w="9000"/>
            </w:tblGrid>
            <w:tr w:rsidR="00F94185" w:rsidRPr="00F94185" w14:paraId="4D27ED44"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F94185" w:rsidRPr="00F94185" w14:paraId="5E9655EB" w14:textId="77777777">
                    <w:tc>
                      <w:tcPr>
                        <w:tcW w:w="0" w:type="auto"/>
                        <w:tcMar>
                          <w:top w:w="0" w:type="dxa"/>
                          <w:left w:w="270" w:type="dxa"/>
                          <w:bottom w:w="135" w:type="dxa"/>
                          <w:right w:w="270" w:type="dxa"/>
                        </w:tcMar>
                        <w:hideMark/>
                      </w:tcPr>
                      <w:p w14:paraId="71261F94" w14:textId="77777777" w:rsidR="00F94185" w:rsidRPr="00F94185" w:rsidRDefault="00F94185" w:rsidP="00F94185">
                        <w:pPr>
                          <w:spacing w:before="150" w:after="150" w:line="360" w:lineRule="atLeast"/>
                          <w:jc w:val="center"/>
                          <w:rPr>
                            <w:rFonts w:ascii="Helvetica" w:eastAsia="Times New Roman" w:hAnsi="Helvetica" w:cs="Helvetica"/>
                            <w:color w:val="202020"/>
                            <w:kern w:val="0"/>
                            <w14:ligatures w14:val="none"/>
                          </w:rPr>
                        </w:pPr>
                        <w:r w:rsidRPr="00F94185">
                          <w:rPr>
                            <w:rFonts w:ascii="Helvetica" w:eastAsia="Times New Roman" w:hAnsi="Helvetica" w:cs="Helvetica"/>
                            <w:b/>
                            <w:bCs/>
                            <w:i/>
                            <w:iCs/>
                            <w:color w:val="202020"/>
                            <w:kern w:val="0"/>
                            <w14:ligatures w14:val="none"/>
                          </w:rPr>
                          <w:t>“O God, you are my God; earnestly I seek you; my soul thirsts for you; my flesh faints for you; as in a dry and weary land where there is no water.” Psalm 63:1</w:t>
                        </w:r>
                      </w:p>
                    </w:tc>
                  </w:tr>
                </w:tbl>
                <w:p w14:paraId="486B083D" w14:textId="77777777" w:rsidR="00F94185" w:rsidRPr="00F94185" w:rsidRDefault="00F94185" w:rsidP="00F94185">
                  <w:pPr>
                    <w:spacing w:after="0" w:line="240" w:lineRule="auto"/>
                    <w:rPr>
                      <w:rFonts w:ascii="Times New Roman" w:eastAsia="Times New Roman" w:hAnsi="Times New Roman" w:cs="Times New Roman"/>
                      <w:kern w:val="0"/>
                      <w14:ligatures w14:val="none"/>
                    </w:rPr>
                  </w:pPr>
                </w:p>
              </w:tc>
            </w:tr>
          </w:tbl>
          <w:p w14:paraId="0FC63321" w14:textId="77777777" w:rsidR="00F94185" w:rsidRPr="00F94185" w:rsidRDefault="00F94185" w:rsidP="00F94185">
            <w:pPr>
              <w:spacing w:after="0" w:line="240" w:lineRule="auto"/>
              <w:rPr>
                <w:rFonts w:ascii="Arial" w:eastAsia="Times New Roman" w:hAnsi="Arial" w:cs="Arial"/>
                <w:vanish/>
                <w:color w:val="222222"/>
                <w:kern w:val="0"/>
                <w14:ligatures w14:val="none"/>
              </w:rPr>
            </w:pPr>
          </w:p>
          <w:tbl>
            <w:tblPr>
              <w:tblW w:w="5000" w:type="pct"/>
              <w:tblCellMar>
                <w:left w:w="0" w:type="dxa"/>
                <w:right w:w="0" w:type="dxa"/>
              </w:tblCellMar>
              <w:tblLook w:val="04A0" w:firstRow="1" w:lastRow="0" w:firstColumn="1" w:lastColumn="0" w:noHBand="0" w:noVBand="1"/>
            </w:tblPr>
            <w:tblGrid>
              <w:gridCol w:w="9000"/>
            </w:tblGrid>
            <w:tr w:rsidR="00F94185" w:rsidRPr="00F94185" w14:paraId="6F2370D1"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F94185" w:rsidRPr="00F94185" w14:paraId="5AF33CEE" w14:textId="77777777">
                    <w:tc>
                      <w:tcPr>
                        <w:tcW w:w="0" w:type="auto"/>
                        <w:tcMar>
                          <w:top w:w="0" w:type="dxa"/>
                          <w:left w:w="270" w:type="dxa"/>
                          <w:bottom w:w="135" w:type="dxa"/>
                          <w:right w:w="270" w:type="dxa"/>
                        </w:tcMar>
                        <w:hideMark/>
                      </w:tcPr>
                      <w:p w14:paraId="41A44245" w14:textId="77777777" w:rsidR="00F94185" w:rsidRPr="00F94185" w:rsidRDefault="00F94185" w:rsidP="00F94185">
                        <w:pPr>
                          <w:spacing w:before="150" w:after="150" w:line="360" w:lineRule="atLeast"/>
                          <w:rPr>
                            <w:rFonts w:ascii="Helvetica" w:eastAsia="Times New Roman" w:hAnsi="Helvetica" w:cs="Helvetica"/>
                            <w:color w:val="202020"/>
                            <w:kern w:val="0"/>
                            <w14:ligatures w14:val="none"/>
                          </w:rPr>
                        </w:pPr>
                        <w:r w:rsidRPr="00F94185">
                          <w:rPr>
                            <w:rFonts w:ascii="Helvetica" w:eastAsia="Times New Roman" w:hAnsi="Helvetica" w:cs="Helvetica"/>
                            <w:color w:val="202020"/>
                            <w:kern w:val="0"/>
                            <w14:ligatures w14:val="none"/>
                          </w:rPr>
                          <w:lastRenderedPageBreak/>
                          <w:t>Part of life is indeed standing with and for each other in all types of situations.  We thank God that we’re plugged into our church community where the kids are thriving in serving, growing in God, and finding true friends. We thank God that though there have been horrible occurrences around us, we can be a part by supporting others in their worst moments. Just yesterday a young man who leads worship at church was attacked by thugs who left him for dead. Our church community raised up with support and care for him, covering a large medical bill as well.  It’s a privilege and a great responsibility to stand alongside him. </w:t>
                        </w:r>
                        <w:r w:rsidRPr="00F94185">
                          <w:rPr>
                            <w:rFonts w:ascii="Helvetica" w:eastAsia="Times New Roman" w:hAnsi="Helvetica" w:cs="Helvetica"/>
                            <w:b/>
                            <w:bCs/>
                            <w:i/>
                            <w:iCs/>
                            <w:color w:val="008000"/>
                            <w:kern w:val="0"/>
                            <w14:ligatures w14:val="none"/>
                          </w:rPr>
                          <w:t>We also thank God for his provision of YOU! This body of like-minded believers has stood with us and empowered us to stand with many! We couldn’t do it without you!</w:t>
                        </w:r>
                        <w:r w:rsidRPr="00F94185">
                          <w:rPr>
                            <w:rFonts w:ascii="Helvetica" w:eastAsia="Times New Roman" w:hAnsi="Helvetica" w:cs="Helvetica"/>
                            <w:color w:val="202020"/>
                            <w:kern w:val="0"/>
                            <w14:ligatures w14:val="none"/>
                          </w:rPr>
                          <w:t>  </w:t>
                        </w:r>
                      </w:p>
                      <w:p w14:paraId="558F1D44" w14:textId="77777777" w:rsidR="00F94185" w:rsidRPr="00F94185" w:rsidRDefault="00F94185" w:rsidP="00F94185">
                        <w:pPr>
                          <w:spacing w:before="150" w:after="150" w:line="360" w:lineRule="atLeast"/>
                          <w:rPr>
                            <w:rFonts w:ascii="Helvetica" w:eastAsia="Times New Roman" w:hAnsi="Helvetica" w:cs="Helvetica"/>
                            <w:color w:val="202020"/>
                            <w:kern w:val="0"/>
                            <w14:ligatures w14:val="none"/>
                          </w:rPr>
                        </w:pPr>
                        <w:r w:rsidRPr="00F94185">
                          <w:rPr>
                            <w:rFonts w:ascii="Helvetica" w:eastAsia="Times New Roman" w:hAnsi="Helvetica" w:cs="Helvetica"/>
                            <w:color w:val="202020"/>
                            <w:kern w:val="0"/>
                            <w14:ligatures w14:val="none"/>
                          </w:rPr>
                          <w:t> </w:t>
                        </w:r>
                      </w:p>
                      <w:p w14:paraId="6E62AF7D" w14:textId="77777777" w:rsidR="00F94185" w:rsidRPr="00F94185" w:rsidRDefault="00F94185" w:rsidP="00F94185">
                        <w:pPr>
                          <w:spacing w:before="150" w:after="150" w:line="360" w:lineRule="atLeast"/>
                          <w:rPr>
                            <w:rFonts w:ascii="Helvetica" w:eastAsia="Times New Roman" w:hAnsi="Helvetica" w:cs="Helvetica"/>
                            <w:color w:val="202020"/>
                            <w:kern w:val="0"/>
                            <w14:ligatures w14:val="none"/>
                          </w:rPr>
                        </w:pPr>
                        <w:r w:rsidRPr="00F94185">
                          <w:rPr>
                            <w:rFonts w:ascii="Helvetica" w:eastAsia="Times New Roman" w:hAnsi="Helvetica" w:cs="Helvetica"/>
                            <w:color w:val="202020"/>
                            <w:kern w:val="0"/>
                            <w14:ligatures w14:val="none"/>
                          </w:rPr>
                          <w:t xml:space="preserve">Thank you for your </w:t>
                        </w:r>
                        <w:proofErr w:type="gramStart"/>
                        <w:r w:rsidRPr="00F94185">
                          <w:rPr>
                            <w:rFonts w:ascii="Helvetica" w:eastAsia="Times New Roman" w:hAnsi="Helvetica" w:cs="Helvetica"/>
                            <w:color w:val="202020"/>
                            <w:kern w:val="0"/>
                            <w14:ligatures w14:val="none"/>
                          </w:rPr>
                          <w:t>support—prayers</w:t>
                        </w:r>
                        <w:proofErr w:type="gramEnd"/>
                        <w:r w:rsidRPr="00F94185">
                          <w:rPr>
                            <w:rFonts w:ascii="Helvetica" w:eastAsia="Times New Roman" w:hAnsi="Helvetica" w:cs="Helvetica"/>
                            <w:color w:val="202020"/>
                            <w:kern w:val="0"/>
                            <w14:ligatures w14:val="none"/>
                          </w:rPr>
                          <w:t xml:space="preserve"> and </w:t>
                        </w:r>
                        <w:proofErr w:type="gramStart"/>
                        <w:r w:rsidRPr="00F94185">
                          <w:rPr>
                            <w:rFonts w:ascii="Helvetica" w:eastAsia="Times New Roman" w:hAnsi="Helvetica" w:cs="Helvetica"/>
                            <w:color w:val="202020"/>
                            <w:kern w:val="0"/>
                            <w14:ligatures w14:val="none"/>
                          </w:rPr>
                          <w:t>financial</w:t>
                        </w:r>
                        <w:proofErr w:type="gramEnd"/>
                        <w:r w:rsidRPr="00F94185">
                          <w:rPr>
                            <w:rFonts w:ascii="Helvetica" w:eastAsia="Times New Roman" w:hAnsi="Helvetica" w:cs="Helvetica"/>
                            <w:color w:val="202020"/>
                            <w:kern w:val="0"/>
                            <w14:ligatures w14:val="none"/>
                          </w:rPr>
                          <w:t xml:space="preserve">. Thank you for reaching out from time to time, which is such an encouragement! January 15th began an election season in Uganda that was a bit tumultuous. Internet connection was cut off for several </w:t>
                        </w:r>
                        <w:proofErr w:type="gramStart"/>
                        <w:r w:rsidRPr="00F94185">
                          <w:rPr>
                            <w:rFonts w:ascii="Helvetica" w:eastAsia="Times New Roman" w:hAnsi="Helvetica" w:cs="Helvetica"/>
                            <w:color w:val="202020"/>
                            <w:kern w:val="0"/>
                            <w14:ligatures w14:val="none"/>
                          </w:rPr>
                          <w:t>days,</w:t>
                        </w:r>
                        <w:proofErr w:type="gramEnd"/>
                        <w:r w:rsidRPr="00F94185">
                          <w:rPr>
                            <w:rFonts w:ascii="Helvetica" w:eastAsia="Times New Roman" w:hAnsi="Helvetica" w:cs="Helvetica"/>
                            <w:color w:val="202020"/>
                            <w:kern w:val="0"/>
                            <w14:ligatures w14:val="none"/>
                          </w:rPr>
                          <w:t xml:space="preserve"> social media has been on and off ever since. Being disconnected is not good for us.  It reminds me how in Christ we are to be united and of one spirit.  Thank you, to all those who continue to be our support and for allowing us into your lives though we are far in distance. Thank you to those who have joined in our support team by choosing to partner with us on a regular basis AND to those who have increased their monthly support to keep us serving Jesus in Uganda. We appreciate and love you!  We are still honored to serve and open to God’s leading us into further ministry in this expanding ministry we are part of.  </w:t>
                        </w:r>
                      </w:p>
                    </w:tc>
                  </w:tr>
                </w:tbl>
                <w:p w14:paraId="40754D4E" w14:textId="77777777" w:rsidR="00F94185" w:rsidRPr="00F94185" w:rsidRDefault="00F94185" w:rsidP="00F94185">
                  <w:pPr>
                    <w:spacing w:after="0" w:line="240" w:lineRule="auto"/>
                    <w:rPr>
                      <w:rFonts w:ascii="Times New Roman" w:eastAsia="Times New Roman" w:hAnsi="Times New Roman" w:cs="Times New Roman"/>
                      <w:kern w:val="0"/>
                      <w14:ligatures w14:val="none"/>
                    </w:rPr>
                  </w:pPr>
                </w:p>
              </w:tc>
            </w:tr>
          </w:tbl>
          <w:p w14:paraId="3DABE6B4" w14:textId="77777777" w:rsidR="00F94185" w:rsidRPr="00F94185" w:rsidRDefault="00F94185" w:rsidP="00F94185">
            <w:pPr>
              <w:spacing w:after="0" w:line="240" w:lineRule="auto"/>
              <w:rPr>
                <w:rFonts w:ascii="Arial" w:eastAsia="Times New Roman" w:hAnsi="Arial" w:cs="Arial"/>
                <w:vanish/>
                <w:color w:val="222222"/>
                <w:kern w:val="0"/>
                <w14:ligatures w14:val="none"/>
              </w:rPr>
            </w:pPr>
          </w:p>
          <w:tbl>
            <w:tblPr>
              <w:tblW w:w="5000" w:type="pct"/>
              <w:tblCellMar>
                <w:left w:w="0" w:type="dxa"/>
                <w:right w:w="0" w:type="dxa"/>
              </w:tblCellMar>
              <w:tblLook w:val="04A0" w:firstRow="1" w:lastRow="0" w:firstColumn="1" w:lastColumn="0" w:noHBand="0" w:noVBand="1"/>
            </w:tblPr>
            <w:tblGrid>
              <w:gridCol w:w="9000"/>
            </w:tblGrid>
            <w:tr w:rsidR="00F94185" w:rsidRPr="00F94185" w14:paraId="2495B9CB"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F94185" w:rsidRPr="00F94185" w14:paraId="526B11AC" w14:textId="77777777">
                    <w:tc>
                      <w:tcPr>
                        <w:tcW w:w="0" w:type="auto"/>
                        <w:tcMar>
                          <w:top w:w="0" w:type="dxa"/>
                          <w:left w:w="270" w:type="dxa"/>
                          <w:bottom w:w="135" w:type="dxa"/>
                          <w:right w:w="270" w:type="dxa"/>
                        </w:tcMar>
                        <w:hideMark/>
                      </w:tcPr>
                      <w:p w14:paraId="06BE6D12" w14:textId="77777777" w:rsidR="00F94185" w:rsidRPr="00F94185" w:rsidRDefault="00F94185" w:rsidP="00F94185">
                        <w:pPr>
                          <w:spacing w:before="150" w:after="150" w:line="360" w:lineRule="atLeast"/>
                          <w:jc w:val="center"/>
                          <w:rPr>
                            <w:rFonts w:ascii="Helvetica" w:eastAsia="Times New Roman" w:hAnsi="Helvetica" w:cs="Helvetica"/>
                            <w:color w:val="202020"/>
                            <w:kern w:val="0"/>
                            <w14:ligatures w14:val="none"/>
                          </w:rPr>
                        </w:pPr>
                        <w:r w:rsidRPr="00F94185">
                          <w:rPr>
                            <w:rFonts w:ascii="Helvetica" w:eastAsia="Times New Roman" w:hAnsi="Helvetica" w:cs="Helvetica"/>
                            <w:b/>
                            <w:bCs/>
                            <w:i/>
                            <w:iCs/>
                            <w:color w:val="202020"/>
                            <w:kern w:val="0"/>
                            <w14:ligatures w14:val="none"/>
                          </w:rPr>
                          <w:t>“Behold, how good and pleasant it is when brothers dwell in unity!” Psalm 133:1</w:t>
                        </w:r>
                      </w:p>
                    </w:tc>
                  </w:tr>
                </w:tbl>
                <w:p w14:paraId="7091CDEC" w14:textId="77777777" w:rsidR="00F94185" w:rsidRPr="00F94185" w:rsidRDefault="00F94185" w:rsidP="00F94185">
                  <w:pPr>
                    <w:spacing w:after="0" w:line="240" w:lineRule="auto"/>
                    <w:rPr>
                      <w:rFonts w:ascii="Times New Roman" w:eastAsia="Times New Roman" w:hAnsi="Times New Roman" w:cs="Times New Roman"/>
                      <w:kern w:val="0"/>
                      <w14:ligatures w14:val="none"/>
                    </w:rPr>
                  </w:pPr>
                </w:p>
              </w:tc>
            </w:tr>
          </w:tbl>
          <w:p w14:paraId="1F055952" w14:textId="77777777" w:rsidR="00F94185" w:rsidRPr="00F94185" w:rsidRDefault="00F94185" w:rsidP="00F94185">
            <w:pPr>
              <w:spacing w:after="0" w:line="240" w:lineRule="auto"/>
              <w:rPr>
                <w:rFonts w:ascii="Arial" w:eastAsia="Times New Roman" w:hAnsi="Arial" w:cs="Arial"/>
                <w:vanish/>
                <w:color w:val="222222"/>
                <w:kern w:val="0"/>
                <w14:ligatures w14:val="none"/>
              </w:rPr>
            </w:pPr>
          </w:p>
          <w:tbl>
            <w:tblPr>
              <w:tblW w:w="5000" w:type="pct"/>
              <w:tblCellMar>
                <w:left w:w="0" w:type="dxa"/>
                <w:right w:w="0" w:type="dxa"/>
              </w:tblCellMar>
              <w:tblLook w:val="04A0" w:firstRow="1" w:lastRow="0" w:firstColumn="1" w:lastColumn="0" w:noHBand="0" w:noVBand="1"/>
            </w:tblPr>
            <w:tblGrid>
              <w:gridCol w:w="9000"/>
            </w:tblGrid>
            <w:tr w:rsidR="00F94185" w:rsidRPr="00F94185" w14:paraId="66E69C50" w14:textId="77777777">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730"/>
                  </w:tblGrid>
                  <w:tr w:rsidR="00F94185" w:rsidRPr="00F94185" w14:paraId="5E6CE331" w14:textId="77777777">
                    <w:tc>
                      <w:tcPr>
                        <w:tcW w:w="0" w:type="auto"/>
                        <w:tcMar>
                          <w:top w:w="0" w:type="dxa"/>
                          <w:left w:w="135" w:type="dxa"/>
                          <w:bottom w:w="135" w:type="dxa"/>
                          <w:right w:w="135" w:type="dxa"/>
                        </w:tcMar>
                        <w:hideMark/>
                      </w:tcPr>
                      <w:p w14:paraId="2B405796" w14:textId="77777777" w:rsidR="00F94185" w:rsidRPr="00F94185" w:rsidRDefault="00F94185" w:rsidP="00F94185">
                        <w:pPr>
                          <w:spacing w:after="0" w:line="240" w:lineRule="auto"/>
                          <w:jc w:val="center"/>
                          <w:rPr>
                            <w:rFonts w:ascii="Times New Roman" w:eastAsia="Times New Roman" w:hAnsi="Times New Roman" w:cs="Times New Roman"/>
                            <w:kern w:val="0"/>
                            <w14:ligatures w14:val="none"/>
                          </w:rPr>
                        </w:pPr>
                        <w:r w:rsidRPr="00F94185">
                          <w:rPr>
                            <w:rFonts w:ascii="Times New Roman" w:eastAsia="Times New Roman" w:hAnsi="Times New Roman" w:cs="Times New Roman"/>
                            <w:noProof/>
                            <w:kern w:val="0"/>
                            <w14:ligatures w14:val="none"/>
                          </w:rPr>
                          <w:lastRenderedPageBreak/>
                          <w:drawing>
                            <wp:inline distT="0" distB="0" distL="0" distR="0" wp14:anchorId="62F507C7" wp14:editId="1191FA4D">
                              <wp:extent cx="5372100" cy="7877175"/>
                              <wp:effectExtent l="0" t="0" r="0" b="9525"/>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72100" cy="7877175"/>
                                      </a:xfrm>
                                      <a:prstGeom prst="rect">
                                        <a:avLst/>
                                      </a:prstGeom>
                                      <a:noFill/>
                                      <a:ln>
                                        <a:noFill/>
                                      </a:ln>
                                    </pic:spPr>
                                  </pic:pic>
                                </a:graphicData>
                              </a:graphic>
                            </wp:inline>
                          </w:drawing>
                        </w:r>
                      </w:p>
                    </w:tc>
                  </w:tr>
                  <w:tr w:rsidR="00F94185" w:rsidRPr="00F94185" w14:paraId="56EA3553" w14:textId="77777777">
                    <w:tc>
                      <w:tcPr>
                        <w:tcW w:w="8460" w:type="dxa"/>
                        <w:tcMar>
                          <w:top w:w="0" w:type="dxa"/>
                          <w:left w:w="135" w:type="dxa"/>
                          <w:bottom w:w="0" w:type="dxa"/>
                          <w:right w:w="135" w:type="dxa"/>
                        </w:tcMar>
                        <w:hideMark/>
                      </w:tcPr>
                      <w:p w14:paraId="1254B681" w14:textId="77777777" w:rsidR="00F94185" w:rsidRPr="00F94185" w:rsidRDefault="00F94185" w:rsidP="00F94185">
                        <w:pPr>
                          <w:spacing w:after="0" w:line="240" w:lineRule="auto"/>
                          <w:jc w:val="center"/>
                          <w:rPr>
                            <w:rFonts w:ascii="Times New Roman" w:eastAsia="Times New Roman" w:hAnsi="Times New Roman" w:cs="Times New Roman"/>
                            <w:kern w:val="0"/>
                            <w14:ligatures w14:val="none"/>
                          </w:rPr>
                        </w:pPr>
                      </w:p>
                    </w:tc>
                  </w:tr>
                </w:tbl>
                <w:p w14:paraId="720C8F69" w14:textId="77777777" w:rsidR="00F94185" w:rsidRPr="00F94185" w:rsidRDefault="00F94185" w:rsidP="00F94185">
                  <w:pPr>
                    <w:spacing w:after="0" w:line="240" w:lineRule="auto"/>
                    <w:rPr>
                      <w:rFonts w:ascii="Times New Roman" w:eastAsia="Times New Roman" w:hAnsi="Times New Roman" w:cs="Times New Roman"/>
                      <w:kern w:val="0"/>
                      <w14:ligatures w14:val="none"/>
                    </w:rPr>
                  </w:pPr>
                </w:p>
              </w:tc>
            </w:tr>
          </w:tbl>
          <w:p w14:paraId="38079BEE" w14:textId="77777777" w:rsidR="00F94185" w:rsidRPr="00F94185" w:rsidRDefault="00F94185" w:rsidP="00F94185">
            <w:pPr>
              <w:spacing w:after="0" w:line="240" w:lineRule="auto"/>
              <w:rPr>
                <w:rFonts w:ascii="Arial" w:eastAsia="Times New Roman" w:hAnsi="Arial" w:cs="Arial"/>
                <w:vanish/>
                <w:color w:val="222222"/>
                <w:kern w:val="0"/>
                <w14:ligatures w14:val="none"/>
              </w:rPr>
            </w:pPr>
          </w:p>
          <w:tbl>
            <w:tblPr>
              <w:tblW w:w="5000" w:type="pct"/>
              <w:tblCellMar>
                <w:left w:w="0" w:type="dxa"/>
                <w:right w:w="0" w:type="dxa"/>
              </w:tblCellMar>
              <w:tblLook w:val="04A0" w:firstRow="1" w:lastRow="0" w:firstColumn="1" w:lastColumn="0" w:noHBand="0" w:noVBand="1"/>
            </w:tblPr>
            <w:tblGrid>
              <w:gridCol w:w="9000"/>
            </w:tblGrid>
            <w:tr w:rsidR="00F94185" w:rsidRPr="00F94185" w14:paraId="025A1BB0"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F94185" w:rsidRPr="00F94185" w14:paraId="6C9606B9" w14:textId="77777777">
                    <w:tc>
                      <w:tcPr>
                        <w:tcW w:w="0" w:type="auto"/>
                        <w:tcMar>
                          <w:top w:w="0" w:type="dxa"/>
                          <w:left w:w="270" w:type="dxa"/>
                          <w:bottom w:w="135" w:type="dxa"/>
                          <w:right w:w="270" w:type="dxa"/>
                        </w:tcMar>
                        <w:hideMark/>
                      </w:tcPr>
                      <w:p w14:paraId="16F5BE66" w14:textId="77777777" w:rsidR="00F94185" w:rsidRPr="00F94185" w:rsidRDefault="00F94185" w:rsidP="00F94185">
                        <w:pPr>
                          <w:spacing w:before="150" w:after="150" w:line="360" w:lineRule="atLeast"/>
                          <w:rPr>
                            <w:rFonts w:ascii="Helvetica" w:eastAsia="Times New Roman" w:hAnsi="Helvetica" w:cs="Helvetica"/>
                            <w:color w:val="202020"/>
                            <w:kern w:val="0"/>
                            <w14:ligatures w14:val="none"/>
                          </w:rPr>
                        </w:pPr>
                        <w:r w:rsidRPr="00F94185">
                          <w:rPr>
                            <w:rFonts w:ascii="Helvetica" w:eastAsia="Times New Roman" w:hAnsi="Helvetica" w:cs="Helvetica"/>
                            <w:color w:val="202020"/>
                            <w:kern w:val="0"/>
                            <w14:ligatures w14:val="none"/>
                          </w:rPr>
                          <w:lastRenderedPageBreak/>
                          <w:t>Much love to you from the Walugembe Family!</w:t>
                        </w:r>
                        <w:r w:rsidRPr="00F94185">
                          <w:rPr>
                            <w:rFonts w:ascii="Helvetica" w:eastAsia="Times New Roman" w:hAnsi="Helvetica" w:cs="Helvetica"/>
                            <w:color w:val="202020"/>
                            <w:kern w:val="0"/>
                            <w14:ligatures w14:val="none"/>
                          </w:rPr>
                          <w:br/>
                        </w:r>
                        <w:r w:rsidRPr="00F94185">
                          <w:rPr>
                            <w:rFonts w:ascii="Helvetica" w:eastAsia="Times New Roman" w:hAnsi="Helvetica" w:cs="Helvetica"/>
                            <w:i/>
                            <w:iCs/>
                            <w:color w:val="202020"/>
                            <w:kern w:val="0"/>
                            <w14:ligatures w14:val="none"/>
                          </w:rPr>
                          <w:t>Peter and Kate (Levi, Aiden and Eliana) Walugembe </w:t>
                        </w:r>
                      </w:p>
                    </w:tc>
                  </w:tr>
                </w:tbl>
                <w:p w14:paraId="528CE5D6" w14:textId="77777777" w:rsidR="00F94185" w:rsidRPr="00F94185" w:rsidRDefault="00F94185" w:rsidP="00F94185">
                  <w:pPr>
                    <w:spacing w:after="0" w:line="240" w:lineRule="auto"/>
                    <w:rPr>
                      <w:rFonts w:ascii="Times New Roman" w:eastAsia="Times New Roman" w:hAnsi="Times New Roman" w:cs="Times New Roman"/>
                      <w:kern w:val="0"/>
                      <w14:ligatures w14:val="none"/>
                    </w:rPr>
                  </w:pPr>
                </w:p>
              </w:tc>
            </w:tr>
          </w:tbl>
          <w:p w14:paraId="55E4D35A" w14:textId="77777777" w:rsidR="00F94185" w:rsidRPr="00F94185" w:rsidRDefault="00F94185" w:rsidP="00F94185">
            <w:pPr>
              <w:spacing w:after="0" w:line="240" w:lineRule="auto"/>
              <w:rPr>
                <w:rFonts w:ascii="Arial" w:eastAsia="Times New Roman" w:hAnsi="Arial" w:cs="Arial"/>
                <w:color w:val="222222"/>
                <w:kern w:val="0"/>
                <w14:ligatures w14:val="none"/>
              </w:rPr>
            </w:pPr>
          </w:p>
        </w:tc>
      </w:tr>
      <w:tr w:rsidR="00F94185" w:rsidRPr="00F94185" w14:paraId="0E7C71FC" w14:textId="77777777">
        <w:tc>
          <w:tcPr>
            <w:tcW w:w="0" w:type="auto"/>
            <w:tcBorders>
              <w:top w:val="nil"/>
              <w:bottom w:val="single" w:sz="12" w:space="0" w:color="EAEAEA"/>
            </w:tcBorders>
            <w:shd w:val="clear" w:color="auto" w:fill="FAFAFA"/>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F94185" w:rsidRPr="00F94185" w14:paraId="62CD0F31" w14:textId="77777777">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60"/>
                  </w:tblGrid>
                  <w:tr w:rsidR="00F94185" w:rsidRPr="00F94185" w14:paraId="566DF736" w14:textId="77777777">
                    <w:tc>
                      <w:tcPr>
                        <w:tcW w:w="0" w:type="auto"/>
                        <w:vAlign w:val="center"/>
                        <w:hideMark/>
                      </w:tcPr>
                      <w:p w14:paraId="2B7F8715" w14:textId="77777777" w:rsidR="00F94185" w:rsidRPr="00F94185" w:rsidRDefault="00F94185" w:rsidP="00F94185">
                        <w:pPr>
                          <w:spacing w:after="0" w:line="240" w:lineRule="auto"/>
                          <w:rPr>
                            <w:rFonts w:ascii="Times New Roman" w:eastAsia="Times New Roman" w:hAnsi="Times New Roman" w:cs="Times New Roman"/>
                            <w:kern w:val="0"/>
                            <w:sz w:val="20"/>
                            <w:szCs w:val="20"/>
                            <w14:ligatures w14:val="none"/>
                          </w:rPr>
                        </w:pPr>
                      </w:p>
                    </w:tc>
                  </w:tr>
                </w:tbl>
                <w:p w14:paraId="53B1B080" w14:textId="77777777" w:rsidR="00F94185" w:rsidRPr="00F94185" w:rsidRDefault="00F94185" w:rsidP="00F94185">
                  <w:pPr>
                    <w:spacing w:after="0" w:line="240" w:lineRule="auto"/>
                    <w:rPr>
                      <w:rFonts w:ascii="Times New Roman" w:eastAsia="Times New Roman" w:hAnsi="Times New Roman" w:cs="Times New Roman"/>
                      <w:kern w:val="0"/>
                      <w14:ligatures w14:val="none"/>
                    </w:rPr>
                  </w:pPr>
                </w:p>
              </w:tc>
            </w:tr>
          </w:tbl>
          <w:p w14:paraId="6FCCABD5" w14:textId="77777777" w:rsidR="00F94185" w:rsidRPr="00F94185" w:rsidRDefault="00F94185" w:rsidP="00F94185">
            <w:pPr>
              <w:spacing w:after="0" w:line="240" w:lineRule="auto"/>
              <w:rPr>
                <w:rFonts w:ascii="Arial" w:eastAsia="Times New Roman" w:hAnsi="Arial" w:cs="Arial"/>
                <w:vanish/>
                <w:color w:val="222222"/>
                <w:kern w:val="0"/>
                <w14:ligatures w14:val="none"/>
              </w:rPr>
            </w:pPr>
          </w:p>
          <w:tbl>
            <w:tblPr>
              <w:tblW w:w="5000" w:type="pct"/>
              <w:tblCellMar>
                <w:left w:w="0" w:type="dxa"/>
                <w:right w:w="0" w:type="dxa"/>
              </w:tblCellMar>
              <w:tblLook w:val="04A0" w:firstRow="1" w:lastRow="0" w:firstColumn="1" w:lastColumn="0" w:noHBand="0" w:noVBand="1"/>
            </w:tblPr>
            <w:tblGrid>
              <w:gridCol w:w="9000"/>
            </w:tblGrid>
            <w:tr w:rsidR="00F94185" w:rsidRPr="00F94185" w14:paraId="5C024BCB" w14:textId="77777777">
              <w:tc>
                <w:tcPr>
                  <w:tcW w:w="0" w:type="auto"/>
                  <w:tcMar>
                    <w:top w:w="0" w:type="dxa"/>
                    <w:left w:w="270" w:type="dxa"/>
                    <w:bottom w:w="270" w:type="dxa"/>
                    <w:right w:w="270" w:type="dxa"/>
                  </w:tcMar>
                  <w:hideMark/>
                </w:tcPr>
                <w:tbl>
                  <w:tblPr>
                    <w:tblW w:w="0" w:type="auto"/>
                    <w:jc w:val="center"/>
                    <w:tblCellSpacing w:w="0" w:type="dxa"/>
                    <w:shd w:val="clear" w:color="auto" w:fill="2BAADF"/>
                    <w:tblCellMar>
                      <w:left w:w="0" w:type="dxa"/>
                      <w:right w:w="0" w:type="dxa"/>
                    </w:tblCellMar>
                    <w:tblLook w:val="04A0" w:firstRow="1" w:lastRow="0" w:firstColumn="1" w:lastColumn="0" w:noHBand="0" w:noVBand="1"/>
                  </w:tblPr>
                  <w:tblGrid>
                    <w:gridCol w:w="4581"/>
                  </w:tblGrid>
                  <w:tr w:rsidR="00F94185" w:rsidRPr="00F94185" w14:paraId="17D29B4C" w14:textId="77777777">
                    <w:trPr>
                      <w:tblCellSpacing w:w="0" w:type="dxa"/>
                      <w:jc w:val="center"/>
                    </w:trPr>
                    <w:tc>
                      <w:tcPr>
                        <w:tcW w:w="0" w:type="auto"/>
                        <w:shd w:val="clear" w:color="auto" w:fill="2BAADF"/>
                        <w:tcMar>
                          <w:top w:w="270" w:type="dxa"/>
                          <w:left w:w="270" w:type="dxa"/>
                          <w:bottom w:w="270" w:type="dxa"/>
                          <w:right w:w="270" w:type="dxa"/>
                        </w:tcMar>
                        <w:vAlign w:val="center"/>
                        <w:hideMark/>
                      </w:tcPr>
                      <w:p w14:paraId="19E8ECD6" w14:textId="77777777" w:rsidR="00F94185" w:rsidRPr="00F94185" w:rsidRDefault="00F94185" w:rsidP="00F94185">
                        <w:pPr>
                          <w:spacing w:after="0" w:line="240" w:lineRule="auto"/>
                          <w:jc w:val="center"/>
                          <w:rPr>
                            <w:rFonts w:ascii="Arial" w:eastAsia="Times New Roman" w:hAnsi="Arial" w:cs="Arial"/>
                            <w:kern w:val="0"/>
                            <w14:ligatures w14:val="none"/>
                          </w:rPr>
                        </w:pPr>
                        <w:hyperlink r:id="rId16" w:tgtFrame="_blank" w:tooltip="Link to Pioneers for Giving Options" w:history="1">
                          <w:r w:rsidRPr="00F94185">
                            <w:rPr>
                              <w:rFonts w:ascii="Arial" w:eastAsia="Times New Roman" w:hAnsi="Arial" w:cs="Arial"/>
                              <w:b/>
                              <w:bCs/>
                              <w:color w:val="FFFFFF"/>
                              <w:kern w:val="0"/>
                              <w:u w:val="single"/>
                              <w14:ligatures w14:val="none"/>
                            </w:rPr>
                            <w:t>Link to Pioneers for Giving Options</w:t>
                          </w:r>
                        </w:hyperlink>
                      </w:p>
                    </w:tc>
                  </w:tr>
                </w:tbl>
                <w:p w14:paraId="059C6604" w14:textId="77777777" w:rsidR="00F94185" w:rsidRPr="00F94185" w:rsidRDefault="00F94185" w:rsidP="00F94185">
                  <w:pPr>
                    <w:spacing w:after="0" w:line="240" w:lineRule="auto"/>
                    <w:jc w:val="center"/>
                    <w:rPr>
                      <w:rFonts w:ascii="Times New Roman" w:eastAsia="Times New Roman" w:hAnsi="Times New Roman" w:cs="Times New Roman"/>
                      <w:kern w:val="0"/>
                      <w14:ligatures w14:val="none"/>
                    </w:rPr>
                  </w:pPr>
                </w:p>
              </w:tc>
            </w:tr>
          </w:tbl>
          <w:p w14:paraId="5F228841" w14:textId="77777777" w:rsidR="00F94185" w:rsidRPr="00F94185" w:rsidRDefault="00F94185" w:rsidP="00F94185">
            <w:pPr>
              <w:spacing w:after="0" w:line="240" w:lineRule="auto"/>
              <w:rPr>
                <w:rFonts w:ascii="Arial" w:eastAsia="Times New Roman" w:hAnsi="Arial" w:cs="Arial"/>
                <w:vanish/>
                <w:color w:val="222222"/>
                <w:kern w:val="0"/>
                <w14:ligatures w14:val="none"/>
              </w:rPr>
            </w:pPr>
          </w:p>
          <w:tbl>
            <w:tblPr>
              <w:tblW w:w="5000" w:type="pct"/>
              <w:tblCellMar>
                <w:left w:w="0" w:type="dxa"/>
                <w:right w:w="0" w:type="dxa"/>
              </w:tblCellMar>
              <w:tblLook w:val="04A0" w:firstRow="1" w:lastRow="0" w:firstColumn="1" w:lastColumn="0" w:noHBand="0" w:noVBand="1"/>
            </w:tblPr>
            <w:tblGrid>
              <w:gridCol w:w="9000"/>
            </w:tblGrid>
            <w:tr w:rsidR="00F94185" w:rsidRPr="00F94185" w14:paraId="61642050"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F94185" w:rsidRPr="00F94185" w14:paraId="7935A949" w14:textId="77777777">
                    <w:tc>
                      <w:tcPr>
                        <w:tcW w:w="0" w:type="auto"/>
                        <w:tcMar>
                          <w:top w:w="0" w:type="dxa"/>
                          <w:left w:w="270" w:type="dxa"/>
                          <w:bottom w:w="135" w:type="dxa"/>
                          <w:right w:w="270" w:type="dxa"/>
                        </w:tcMar>
                        <w:hideMark/>
                      </w:tcPr>
                      <w:p w14:paraId="4AD219D4" w14:textId="77777777" w:rsidR="00F94185" w:rsidRPr="00F94185" w:rsidRDefault="00F94185" w:rsidP="00F94185">
                        <w:pPr>
                          <w:spacing w:after="0" w:line="360" w:lineRule="atLeast"/>
                          <w:jc w:val="center"/>
                          <w:rPr>
                            <w:rFonts w:ascii="Helvetica" w:eastAsia="Times New Roman" w:hAnsi="Helvetica" w:cs="Helvetica"/>
                            <w:color w:val="202020"/>
                            <w:kern w:val="0"/>
                            <w14:ligatures w14:val="none"/>
                          </w:rPr>
                        </w:pPr>
                        <w:r w:rsidRPr="00F94185">
                          <w:rPr>
                            <w:rFonts w:ascii="Helvetica" w:eastAsia="Times New Roman" w:hAnsi="Helvetica" w:cs="Helvetica"/>
                            <w:color w:val="000000"/>
                            <w:kern w:val="0"/>
                            <w14:ligatures w14:val="none"/>
                          </w:rPr>
                          <w:t>Checks can be written to “Pioneers” </w:t>
                        </w:r>
                        <w:r w:rsidRPr="00F94185">
                          <w:rPr>
                            <w:rFonts w:ascii="Helvetica" w:eastAsia="Times New Roman" w:hAnsi="Helvetica" w:cs="Helvetica"/>
                            <w:color w:val="000000"/>
                            <w:kern w:val="0"/>
                            <w14:ligatures w14:val="none"/>
                          </w:rPr>
                          <w:br/>
                          <w:t>10123 William Carey Dr., Orlando, FL, 32832 for</w:t>
                        </w:r>
                        <w:r w:rsidRPr="00F94185">
                          <w:rPr>
                            <w:rFonts w:ascii="Helvetica" w:eastAsia="Times New Roman" w:hAnsi="Helvetica" w:cs="Helvetica"/>
                            <w:b/>
                            <w:bCs/>
                            <w:color w:val="000000"/>
                            <w:kern w:val="0"/>
                            <w:sz w:val="23"/>
                            <w:szCs w:val="23"/>
                            <w14:ligatures w14:val="none"/>
                          </w:rPr>
                          <w:t>  </w:t>
                        </w:r>
                        <w:r w:rsidRPr="00F94185">
                          <w:rPr>
                            <w:rFonts w:ascii="Helvetica" w:eastAsia="Times New Roman" w:hAnsi="Helvetica" w:cs="Helvetica"/>
                            <w:color w:val="202020"/>
                            <w:kern w:val="0"/>
                            <w14:ligatures w14:val="none"/>
                          </w:rPr>
                          <w:br/>
                        </w:r>
                        <w:r w:rsidRPr="00F94185">
                          <w:rPr>
                            <w:rFonts w:ascii="Helvetica" w:eastAsia="Times New Roman" w:hAnsi="Helvetica" w:cs="Helvetica"/>
                            <w:b/>
                            <w:bCs/>
                            <w:i/>
                            <w:iCs/>
                            <w:color w:val="000000"/>
                            <w:kern w:val="0"/>
                            <w14:ligatures w14:val="none"/>
                          </w:rPr>
                          <w:t>Peter and Kate Walugembe</w:t>
                        </w:r>
                        <w:r w:rsidRPr="00F94185">
                          <w:rPr>
                            <w:rFonts w:ascii="Helvetica" w:eastAsia="Times New Roman" w:hAnsi="Helvetica" w:cs="Helvetica"/>
                            <w:b/>
                            <w:bCs/>
                            <w:i/>
                            <w:iCs/>
                            <w:color w:val="000000"/>
                            <w:kern w:val="0"/>
                            <w14:ligatures w14:val="none"/>
                          </w:rPr>
                          <w:br/>
                        </w:r>
                        <w:r w:rsidRPr="00F94185">
                          <w:rPr>
                            <w:rFonts w:ascii="Helvetica" w:eastAsia="Times New Roman" w:hAnsi="Helvetica" w:cs="Helvetica"/>
                            <w:b/>
                            <w:bCs/>
                            <w:i/>
                            <w:iCs/>
                            <w:color w:val="000000"/>
                            <w:kern w:val="0"/>
                            <w:sz w:val="26"/>
                            <w:szCs w:val="26"/>
                            <w:shd w:val="clear" w:color="auto" w:fill="FFFFFF"/>
                            <w14:ligatures w14:val="none"/>
                          </w:rPr>
                          <w:t>Acc. </w:t>
                        </w:r>
                        <w:r w:rsidRPr="00F94185">
                          <w:rPr>
                            <w:rFonts w:ascii="Helvetica" w:eastAsia="Times New Roman" w:hAnsi="Helvetica" w:cs="Helvetica"/>
                            <w:b/>
                            <w:bCs/>
                            <w:color w:val="000000"/>
                            <w:kern w:val="0"/>
                            <w:sz w:val="26"/>
                            <w:szCs w:val="26"/>
                            <w:shd w:val="clear" w:color="auto" w:fill="FFFFFF"/>
                            <w14:ligatures w14:val="none"/>
                          </w:rPr>
                          <w:t>111654</w:t>
                        </w:r>
                      </w:p>
                    </w:tc>
                  </w:tr>
                </w:tbl>
                <w:p w14:paraId="1AAC5C78" w14:textId="77777777" w:rsidR="00F94185" w:rsidRPr="00F94185" w:rsidRDefault="00F94185" w:rsidP="00F94185">
                  <w:pPr>
                    <w:spacing w:after="0" w:line="240" w:lineRule="auto"/>
                    <w:rPr>
                      <w:rFonts w:ascii="Times New Roman" w:eastAsia="Times New Roman" w:hAnsi="Times New Roman" w:cs="Times New Roman"/>
                      <w:kern w:val="0"/>
                      <w14:ligatures w14:val="none"/>
                    </w:rPr>
                  </w:pPr>
                </w:p>
              </w:tc>
            </w:tr>
          </w:tbl>
          <w:p w14:paraId="59388A28" w14:textId="77777777" w:rsidR="00F94185" w:rsidRPr="00F94185" w:rsidRDefault="00F94185" w:rsidP="00F94185">
            <w:pPr>
              <w:spacing w:after="0" w:line="240" w:lineRule="auto"/>
              <w:rPr>
                <w:rFonts w:ascii="Arial" w:eastAsia="Times New Roman" w:hAnsi="Arial" w:cs="Arial"/>
                <w:vanish/>
                <w:color w:val="222222"/>
                <w:kern w:val="0"/>
                <w14:ligatures w14:val="none"/>
              </w:rPr>
            </w:pPr>
          </w:p>
          <w:tbl>
            <w:tblPr>
              <w:tblW w:w="5000" w:type="pct"/>
              <w:tblCellMar>
                <w:left w:w="0" w:type="dxa"/>
                <w:right w:w="0" w:type="dxa"/>
              </w:tblCellMar>
              <w:tblLook w:val="04A0" w:firstRow="1" w:lastRow="0" w:firstColumn="1" w:lastColumn="0" w:noHBand="0" w:noVBand="1"/>
            </w:tblPr>
            <w:tblGrid>
              <w:gridCol w:w="9000"/>
            </w:tblGrid>
            <w:tr w:rsidR="00F94185" w:rsidRPr="00F94185" w14:paraId="4F1C881F" w14:textId="77777777">
              <w:tc>
                <w:tcPr>
                  <w:tcW w:w="0" w:type="auto"/>
                  <w:tcMar>
                    <w:top w:w="0" w:type="dxa"/>
                    <w:left w:w="270" w:type="dxa"/>
                    <w:bottom w:w="270" w:type="dxa"/>
                    <w:right w:w="270" w:type="dxa"/>
                  </w:tcMar>
                  <w:hideMark/>
                </w:tcPr>
                <w:tbl>
                  <w:tblPr>
                    <w:tblW w:w="0" w:type="auto"/>
                    <w:jc w:val="center"/>
                    <w:tblCellSpacing w:w="0" w:type="dxa"/>
                    <w:shd w:val="clear" w:color="auto" w:fill="2BAADF"/>
                    <w:tblCellMar>
                      <w:left w:w="0" w:type="dxa"/>
                      <w:right w:w="0" w:type="dxa"/>
                    </w:tblCellMar>
                    <w:tblLook w:val="04A0" w:firstRow="1" w:lastRow="0" w:firstColumn="1" w:lastColumn="0" w:noHBand="0" w:noVBand="1"/>
                  </w:tblPr>
                  <w:tblGrid>
                    <w:gridCol w:w="2621"/>
                  </w:tblGrid>
                  <w:tr w:rsidR="00F94185" w:rsidRPr="00F94185" w14:paraId="00FBC126" w14:textId="77777777">
                    <w:trPr>
                      <w:tblCellSpacing w:w="0" w:type="dxa"/>
                      <w:jc w:val="center"/>
                    </w:trPr>
                    <w:tc>
                      <w:tcPr>
                        <w:tcW w:w="0" w:type="auto"/>
                        <w:shd w:val="clear" w:color="auto" w:fill="2BAADF"/>
                        <w:tcMar>
                          <w:top w:w="270" w:type="dxa"/>
                          <w:left w:w="270" w:type="dxa"/>
                          <w:bottom w:w="270" w:type="dxa"/>
                          <w:right w:w="270" w:type="dxa"/>
                        </w:tcMar>
                        <w:vAlign w:val="center"/>
                        <w:hideMark/>
                      </w:tcPr>
                      <w:p w14:paraId="69190C5A" w14:textId="77777777" w:rsidR="00F94185" w:rsidRPr="00F94185" w:rsidRDefault="00F94185" w:rsidP="00F94185">
                        <w:pPr>
                          <w:spacing w:after="0" w:line="240" w:lineRule="auto"/>
                          <w:jc w:val="center"/>
                          <w:rPr>
                            <w:rFonts w:ascii="Arial" w:eastAsia="Times New Roman" w:hAnsi="Arial" w:cs="Arial"/>
                            <w:kern w:val="0"/>
                            <w14:ligatures w14:val="none"/>
                          </w:rPr>
                        </w:pPr>
                        <w:hyperlink r:id="rId17" w:tgtFrame="_blank" w:tooltip="Click here to reply" w:history="1">
                          <w:r w:rsidRPr="00F94185">
                            <w:rPr>
                              <w:rFonts w:ascii="Arial" w:eastAsia="Times New Roman" w:hAnsi="Arial" w:cs="Arial"/>
                              <w:b/>
                              <w:bCs/>
                              <w:color w:val="FFFFFF"/>
                              <w:kern w:val="0"/>
                              <w:u w:val="single"/>
                              <w14:ligatures w14:val="none"/>
                            </w:rPr>
                            <w:t>Click here to reply</w:t>
                          </w:r>
                        </w:hyperlink>
                      </w:p>
                    </w:tc>
                  </w:tr>
                </w:tbl>
                <w:p w14:paraId="552D8A39" w14:textId="77777777" w:rsidR="00F94185" w:rsidRPr="00F94185" w:rsidRDefault="00F94185" w:rsidP="00F94185">
                  <w:pPr>
                    <w:spacing w:after="0" w:line="240" w:lineRule="auto"/>
                    <w:jc w:val="center"/>
                    <w:rPr>
                      <w:rFonts w:ascii="Times New Roman" w:eastAsia="Times New Roman" w:hAnsi="Times New Roman" w:cs="Times New Roman"/>
                      <w:kern w:val="0"/>
                      <w14:ligatures w14:val="none"/>
                    </w:rPr>
                  </w:pPr>
                </w:p>
              </w:tc>
            </w:tr>
          </w:tbl>
          <w:p w14:paraId="149EE348" w14:textId="77777777" w:rsidR="00F94185" w:rsidRPr="00F94185" w:rsidRDefault="00F94185" w:rsidP="00F94185">
            <w:pPr>
              <w:spacing w:after="0" w:line="240" w:lineRule="auto"/>
              <w:rPr>
                <w:rFonts w:ascii="Arial" w:eastAsia="Times New Roman" w:hAnsi="Arial" w:cs="Arial"/>
                <w:vanish/>
                <w:color w:val="222222"/>
                <w:kern w:val="0"/>
                <w14:ligatures w14:val="none"/>
              </w:rPr>
            </w:pPr>
          </w:p>
          <w:tbl>
            <w:tblPr>
              <w:tblW w:w="5000" w:type="pct"/>
              <w:tblCellMar>
                <w:left w:w="0" w:type="dxa"/>
                <w:right w:w="0" w:type="dxa"/>
              </w:tblCellMar>
              <w:tblLook w:val="04A0" w:firstRow="1" w:lastRow="0" w:firstColumn="1" w:lastColumn="0" w:noHBand="0" w:noVBand="1"/>
            </w:tblPr>
            <w:tblGrid>
              <w:gridCol w:w="9000"/>
            </w:tblGrid>
            <w:tr w:rsidR="00F94185" w:rsidRPr="00F94185" w14:paraId="733F891A"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F94185" w:rsidRPr="00F94185" w14:paraId="4D9519DD" w14:textId="77777777">
                    <w:tc>
                      <w:tcPr>
                        <w:tcW w:w="0" w:type="auto"/>
                        <w:tcMar>
                          <w:top w:w="0" w:type="dxa"/>
                          <w:left w:w="270" w:type="dxa"/>
                          <w:bottom w:w="135" w:type="dxa"/>
                          <w:right w:w="270" w:type="dxa"/>
                        </w:tcMar>
                        <w:hideMark/>
                      </w:tcPr>
                      <w:p w14:paraId="2E8208B7" w14:textId="77777777" w:rsidR="00F94185" w:rsidRPr="00F94185" w:rsidRDefault="00F94185" w:rsidP="00F94185">
                        <w:pPr>
                          <w:spacing w:after="0" w:line="360" w:lineRule="atLeast"/>
                          <w:jc w:val="center"/>
                          <w:rPr>
                            <w:rFonts w:ascii="Helvetica" w:eastAsia="Times New Roman" w:hAnsi="Helvetica" w:cs="Helvetica"/>
                            <w:color w:val="202020"/>
                            <w:kern w:val="0"/>
                            <w14:ligatures w14:val="none"/>
                          </w:rPr>
                        </w:pPr>
                        <w:hyperlink r:id="rId18" w:tgtFrame="_blank" w:history="1">
                          <w:r w:rsidRPr="00F94185">
                            <w:rPr>
                              <w:rFonts w:ascii="Helvetica" w:eastAsia="Times New Roman" w:hAnsi="Helvetica" w:cs="Helvetica"/>
                              <w:color w:val="007C89"/>
                              <w:kern w:val="0"/>
                              <w:sz w:val="30"/>
                              <w:szCs w:val="30"/>
                              <w:u w:val="single"/>
                              <w14:ligatures w14:val="none"/>
                            </w:rPr>
                            <w:t>www.northernlightsministries.org</w:t>
                          </w:r>
                        </w:hyperlink>
                        <w:r w:rsidRPr="00F94185">
                          <w:rPr>
                            <w:rFonts w:ascii="Helvetica" w:eastAsia="Times New Roman" w:hAnsi="Helvetica" w:cs="Helvetica"/>
                            <w:color w:val="202020"/>
                            <w:kern w:val="0"/>
                            <w14:ligatures w14:val="none"/>
                          </w:rPr>
                          <w:br/>
                        </w:r>
                        <w:r w:rsidRPr="00F94185">
                          <w:rPr>
                            <w:rFonts w:ascii="Helvetica" w:eastAsia="Times New Roman" w:hAnsi="Helvetica" w:cs="Helvetica"/>
                            <w:color w:val="000000"/>
                            <w:kern w:val="0"/>
                            <w:sz w:val="23"/>
                            <w:szCs w:val="23"/>
                            <w:u w:val="single"/>
                            <w14:ligatures w14:val="none"/>
                          </w:rPr>
                          <w:t>Copyright © *2026* *Walugembe*</w:t>
                        </w:r>
                      </w:p>
                    </w:tc>
                  </w:tr>
                </w:tbl>
                <w:p w14:paraId="6C0E14C4" w14:textId="77777777" w:rsidR="00F94185" w:rsidRPr="00F94185" w:rsidRDefault="00F94185" w:rsidP="00F94185">
                  <w:pPr>
                    <w:spacing w:after="0" w:line="240" w:lineRule="auto"/>
                    <w:rPr>
                      <w:rFonts w:ascii="Times New Roman" w:eastAsia="Times New Roman" w:hAnsi="Times New Roman" w:cs="Times New Roman"/>
                      <w:kern w:val="0"/>
                      <w14:ligatures w14:val="none"/>
                    </w:rPr>
                  </w:pPr>
                </w:p>
              </w:tc>
            </w:tr>
          </w:tbl>
          <w:p w14:paraId="677BABD8" w14:textId="77777777" w:rsidR="00F94185" w:rsidRPr="00F94185" w:rsidRDefault="00F94185" w:rsidP="00F94185">
            <w:pPr>
              <w:spacing w:after="0" w:line="240" w:lineRule="auto"/>
              <w:rPr>
                <w:rFonts w:ascii="Arial" w:eastAsia="Times New Roman" w:hAnsi="Arial" w:cs="Arial"/>
                <w:color w:val="222222"/>
                <w:kern w:val="0"/>
                <w14:ligatures w14:val="none"/>
              </w:rPr>
            </w:pPr>
          </w:p>
        </w:tc>
      </w:tr>
    </w:tbl>
    <w:p w14:paraId="77721EF1" w14:textId="2A455B10" w:rsidR="00B96A38" w:rsidRDefault="00F94185">
      <w:r>
        <w:rPr>
          <w:noProof/>
        </w:rPr>
        <w:lastRenderedPageBreak/>
        <w:drawing>
          <wp:inline distT="0" distB="0" distL="0" distR="0" wp14:anchorId="41C33D91" wp14:editId="081E683F">
            <wp:extent cx="2671278" cy="3919530"/>
            <wp:effectExtent l="0" t="0" r="0" b="508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84674" cy="3939186"/>
                    </a:xfrm>
                    <a:prstGeom prst="rect">
                      <a:avLst/>
                    </a:prstGeom>
                    <a:noFill/>
                    <a:ln>
                      <a:noFill/>
                    </a:ln>
                  </pic:spPr>
                </pic:pic>
              </a:graphicData>
            </a:graphic>
          </wp:inline>
        </w:drawing>
      </w:r>
    </w:p>
    <w:sectPr w:rsidR="00B96A3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Helvetica">
    <w:panose1 w:val="020B0604020202020204"/>
    <w:charset w:val="00"/>
    <w:family w:val="swiss"/>
    <w:pitch w:val="variable"/>
    <w:sig w:usb0="20002A87" w:usb1="00000000" w:usb2="00000000" w:usb3="00000000" w:csb0="000001FF" w:csb1="00000000"/>
  </w:font>
  <w:font w:name="Lucida Sans Unicode">
    <w:panose1 w:val="020B0602030504020204"/>
    <w:charset w:val="00"/>
    <w:family w:val="swiss"/>
    <w:pitch w:val="variable"/>
    <w:sig w:usb0="80000AFF" w:usb1="0000396B" w:usb2="00000000" w:usb3="00000000" w:csb0="000000B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4185"/>
    <w:rsid w:val="000C2A89"/>
    <w:rsid w:val="00886B7F"/>
    <w:rsid w:val="00B830F5"/>
    <w:rsid w:val="00B96A38"/>
    <w:rsid w:val="00BE430F"/>
    <w:rsid w:val="00E87E43"/>
    <w:rsid w:val="00ED31C8"/>
    <w:rsid w:val="00F91374"/>
    <w:rsid w:val="00F941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6A517E"/>
  <w15:chartTrackingRefBased/>
  <w15:docId w15:val="{4B8C5C75-7933-407B-BB2C-117D24BFFB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94185"/>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Heading2">
    <w:name w:val="heading 2"/>
    <w:basedOn w:val="Normal"/>
    <w:next w:val="Normal"/>
    <w:link w:val="Heading2Char"/>
    <w:uiPriority w:val="9"/>
    <w:semiHidden/>
    <w:unhideWhenUsed/>
    <w:qFormat/>
    <w:rsid w:val="00F94185"/>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F94185"/>
    <w:pPr>
      <w:keepNext/>
      <w:keepLines/>
      <w:spacing w:before="160" w:after="80"/>
      <w:outlineLvl w:val="2"/>
    </w:pPr>
    <w:rPr>
      <w:rFonts w:eastAsiaTheme="majorEastAsia" w:cstheme="majorBidi"/>
      <w:color w:val="2E74B5" w:themeColor="accent1" w:themeShade="BF"/>
      <w:sz w:val="28"/>
      <w:szCs w:val="28"/>
    </w:rPr>
  </w:style>
  <w:style w:type="paragraph" w:styleId="Heading4">
    <w:name w:val="heading 4"/>
    <w:basedOn w:val="Normal"/>
    <w:next w:val="Normal"/>
    <w:link w:val="Heading4Char"/>
    <w:uiPriority w:val="9"/>
    <w:semiHidden/>
    <w:unhideWhenUsed/>
    <w:qFormat/>
    <w:rsid w:val="00F94185"/>
    <w:pPr>
      <w:keepNext/>
      <w:keepLines/>
      <w:spacing w:before="80" w:after="40"/>
      <w:outlineLvl w:val="3"/>
    </w:pPr>
    <w:rPr>
      <w:rFonts w:eastAsiaTheme="majorEastAsia" w:cstheme="majorBidi"/>
      <w:i/>
      <w:iCs/>
      <w:color w:val="2E74B5" w:themeColor="accent1" w:themeShade="BF"/>
    </w:rPr>
  </w:style>
  <w:style w:type="paragraph" w:styleId="Heading5">
    <w:name w:val="heading 5"/>
    <w:basedOn w:val="Normal"/>
    <w:next w:val="Normal"/>
    <w:link w:val="Heading5Char"/>
    <w:uiPriority w:val="9"/>
    <w:semiHidden/>
    <w:unhideWhenUsed/>
    <w:qFormat/>
    <w:rsid w:val="00F94185"/>
    <w:pPr>
      <w:keepNext/>
      <w:keepLines/>
      <w:spacing w:before="80" w:after="40"/>
      <w:outlineLvl w:val="4"/>
    </w:pPr>
    <w:rPr>
      <w:rFonts w:eastAsiaTheme="majorEastAsia" w:cstheme="majorBidi"/>
      <w:color w:val="2E74B5" w:themeColor="accent1" w:themeShade="BF"/>
    </w:rPr>
  </w:style>
  <w:style w:type="paragraph" w:styleId="Heading6">
    <w:name w:val="heading 6"/>
    <w:basedOn w:val="Normal"/>
    <w:next w:val="Normal"/>
    <w:link w:val="Heading6Char"/>
    <w:uiPriority w:val="9"/>
    <w:semiHidden/>
    <w:unhideWhenUsed/>
    <w:qFormat/>
    <w:rsid w:val="00F9418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9418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9418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9418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94185"/>
    <w:rPr>
      <w:rFonts w:asciiTheme="majorHAnsi" w:eastAsiaTheme="majorEastAsia" w:hAnsiTheme="majorHAnsi" w:cstheme="majorBidi"/>
      <w:color w:val="2E74B5" w:themeColor="accent1" w:themeShade="BF"/>
      <w:sz w:val="40"/>
      <w:szCs w:val="40"/>
    </w:rPr>
  </w:style>
  <w:style w:type="character" w:customStyle="1" w:styleId="Heading2Char">
    <w:name w:val="Heading 2 Char"/>
    <w:basedOn w:val="DefaultParagraphFont"/>
    <w:link w:val="Heading2"/>
    <w:uiPriority w:val="9"/>
    <w:semiHidden/>
    <w:rsid w:val="00F94185"/>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semiHidden/>
    <w:rsid w:val="00F94185"/>
    <w:rPr>
      <w:rFonts w:eastAsiaTheme="majorEastAsia" w:cstheme="majorBidi"/>
      <w:color w:val="2E74B5" w:themeColor="accent1" w:themeShade="BF"/>
      <w:sz w:val="28"/>
      <w:szCs w:val="28"/>
    </w:rPr>
  </w:style>
  <w:style w:type="character" w:customStyle="1" w:styleId="Heading4Char">
    <w:name w:val="Heading 4 Char"/>
    <w:basedOn w:val="DefaultParagraphFont"/>
    <w:link w:val="Heading4"/>
    <w:uiPriority w:val="9"/>
    <w:semiHidden/>
    <w:rsid w:val="00F94185"/>
    <w:rPr>
      <w:rFonts w:eastAsiaTheme="majorEastAsia" w:cstheme="majorBidi"/>
      <w:i/>
      <w:iCs/>
      <w:color w:val="2E74B5" w:themeColor="accent1" w:themeShade="BF"/>
    </w:rPr>
  </w:style>
  <w:style w:type="character" w:customStyle="1" w:styleId="Heading5Char">
    <w:name w:val="Heading 5 Char"/>
    <w:basedOn w:val="DefaultParagraphFont"/>
    <w:link w:val="Heading5"/>
    <w:uiPriority w:val="9"/>
    <w:semiHidden/>
    <w:rsid w:val="00F94185"/>
    <w:rPr>
      <w:rFonts w:eastAsiaTheme="majorEastAsia" w:cstheme="majorBidi"/>
      <w:color w:val="2E74B5" w:themeColor="accent1" w:themeShade="BF"/>
    </w:rPr>
  </w:style>
  <w:style w:type="character" w:customStyle="1" w:styleId="Heading6Char">
    <w:name w:val="Heading 6 Char"/>
    <w:basedOn w:val="DefaultParagraphFont"/>
    <w:link w:val="Heading6"/>
    <w:uiPriority w:val="9"/>
    <w:semiHidden/>
    <w:rsid w:val="00F9418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9418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9418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94185"/>
    <w:rPr>
      <w:rFonts w:eastAsiaTheme="majorEastAsia" w:cstheme="majorBidi"/>
      <w:color w:val="272727" w:themeColor="text1" w:themeTint="D8"/>
    </w:rPr>
  </w:style>
  <w:style w:type="paragraph" w:styleId="Title">
    <w:name w:val="Title"/>
    <w:basedOn w:val="Normal"/>
    <w:next w:val="Normal"/>
    <w:link w:val="TitleChar"/>
    <w:uiPriority w:val="10"/>
    <w:qFormat/>
    <w:rsid w:val="00F9418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9418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9418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9418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94185"/>
    <w:pPr>
      <w:spacing w:before="160"/>
      <w:jc w:val="center"/>
    </w:pPr>
    <w:rPr>
      <w:i/>
      <w:iCs/>
      <w:color w:val="404040" w:themeColor="text1" w:themeTint="BF"/>
    </w:rPr>
  </w:style>
  <w:style w:type="character" w:customStyle="1" w:styleId="QuoteChar">
    <w:name w:val="Quote Char"/>
    <w:basedOn w:val="DefaultParagraphFont"/>
    <w:link w:val="Quote"/>
    <w:uiPriority w:val="29"/>
    <w:rsid w:val="00F94185"/>
    <w:rPr>
      <w:i/>
      <w:iCs/>
      <w:color w:val="404040" w:themeColor="text1" w:themeTint="BF"/>
    </w:rPr>
  </w:style>
  <w:style w:type="paragraph" w:styleId="ListParagraph">
    <w:name w:val="List Paragraph"/>
    <w:basedOn w:val="Normal"/>
    <w:uiPriority w:val="34"/>
    <w:qFormat/>
    <w:rsid w:val="00F94185"/>
    <w:pPr>
      <w:ind w:left="720"/>
      <w:contextualSpacing/>
    </w:pPr>
  </w:style>
  <w:style w:type="character" w:styleId="IntenseEmphasis">
    <w:name w:val="Intense Emphasis"/>
    <w:basedOn w:val="DefaultParagraphFont"/>
    <w:uiPriority w:val="21"/>
    <w:qFormat/>
    <w:rsid w:val="00F94185"/>
    <w:rPr>
      <w:i/>
      <w:iCs/>
      <w:color w:val="2E74B5" w:themeColor="accent1" w:themeShade="BF"/>
    </w:rPr>
  </w:style>
  <w:style w:type="paragraph" w:styleId="IntenseQuote">
    <w:name w:val="Intense Quote"/>
    <w:basedOn w:val="Normal"/>
    <w:next w:val="Normal"/>
    <w:link w:val="IntenseQuoteChar"/>
    <w:uiPriority w:val="30"/>
    <w:qFormat/>
    <w:rsid w:val="00F94185"/>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IntenseQuoteChar">
    <w:name w:val="Intense Quote Char"/>
    <w:basedOn w:val="DefaultParagraphFont"/>
    <w:link w:val="IntenseQuote"/>
    <w:uiPriority w:val="30"/>
    <w:rsid w:val="00F94185"/>
    <w:rPr>
      <w:i/>
      <w:iCs/>
      <w:color w:val="2E74B5" w:themeColor="accent1" w:themeShade="BF"/>
    </w:rPr>
  </w:style>
  <w:style w:type="character" w:styleId="IntenseReference">
    <w:name w:val="Intense Reference"/>
    <w:basedOn w:val="DefaultParagraphFont"/>
    <w:uiPriority w:val="32"/>
    <w:qFormat/>
    <w:rsid w:val="00F94185"/>
    <w:rPr>
      <w:b/>
      <w:bCs/>
      <w:smallCaps/>
      <w:color w:val="2E74B5"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hyperlink" Target="http://www.northernlightsministries.org/" TargetMode="Externa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hyperlink" Target="mailto:northernlightsministries@gmail.com" TargetMode="External"/><Relationship Id="rId2" Type="http://schemas.openxmlformats.org/officeDocument/2006/relationships/settings" Target="settings.xml"/><Relationship Id="rId16" Type="http://schemas.openxmlformats.org/officeDocument/2006/relationships/hyperlink" Target="https://us.list-manage.com/e8evI5NGR7o?e=d73d0a8317&amp;c2id=0f39646994d9460f7b4ad20f71913f4f" TargetMode="External"/><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image" Target="media/image13.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14</Pages>
  <Words>1200</Words>
  <Characters>6841</Characters>
  <Application>Microsoft Office Word</Application>
  <DocSecurity>0</DocSecurity>
  <Lines>57</Lines>
  <Paragraphs>16</Paragraphs>
  <ScaleCrop>false</ScaleCrop>
  <Company>HP</Company>
  <LinksUpToDate>false</LinksUpToDate>
  <CharactersWithSpaces>8025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 MUMC</dc:creator>
  <cp:keywords/>
  <dc:description/>
  <cp:lastModifiedBy>Admin MUMC</cp:lastModifiedBy>
  <cp:revision>1</cp:revision>
  <dcterms:created xsi:type="dcterms:W3CDTF">2026-02-16T16:57:00Z</dcterms:created>
  <dcterms:modified xsi:type="dcterms:W3CDTF">2026-02-16T17:02:00Z</dcterms:modified>
</cp:coreProperties>
</file>